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4537" w14:textId="73473D74" w:rsidR="00010DD0" w:rsidRPr="00F152EA" w:rsidRDefault="00010DD0" w:rsidP="00010DD0">
      <w:pPr>
        <w:pStyle w:val="Nagwek1"/>
        <w:spacing w:line="276" w:lineRule="auto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 R O T O K Ó Ł nr </w:t>
      </w:r>
      <w:r w:rsidR="00026545">
        <w:rPr>
          <w:rFonts w:ascii="Arial" w:hAnsi="Arial" w:cs="Arial"/>
        </w:rPr>
        <w:t>17</w:t>
      </w:r>
      <w:r w:rsidRPr="00FF3D4C">
        <w:rPr>
          <w:rFonts w:ascii="Arial" w:hAnsi="Arial" w:cs="Arial"/>
        </w:rPr>
        <w:t>/2020</w:t>
      </w:r>
    </w:p>
    <w:p w14:paraId="3E1E211A" w14:textId="3422F692" w:rsidR="00010DD0" w:rsidRPr="00F152EA" w:rsidRDefault="00010DD0" w:rsidP="00010DD0">
      <w:pPr>
        <w:spacing w:line="276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z XVI</w:t>
      </w:r>
      <w:r w:rsidR="001D1E10">
        <w:rPr>
          <w:rFonts w:ascii="Arial" w:hAnsi="Arial" w:cs="Arial"/>
          <w:b/>
        </w:rPr>
        <w:t>I</w:t>
      </w:r>
      <w:r w:rsidRPr="00F152EA">
        <w:rPr>
          <w:rFonts w:ascii="Arial" w:hAnsi="Arial" w:cs="Arial"/>
          <w:b/>
        </w:rPr>
        <w:t xml:space="preserve"> sesji Rady Osiedla </w:t>
      </w:r>
      <w:proofErr w:type="spellStart"/>
      <w:r w:rsidRPr="00F152EA">
        <w:rPr>
          <w:rFonts w:ascii="Arial" w:hAnsi="Arial" w:cs="Arial"/>
          <w:b/>
        </w:rPr>
        <w:t>Junikowo</w:t>
      </w:r>
      <w:proofErr w:type="spellEnd"/>
    </w:p>
    <w:p w14:paraId="24E8BF49" w14:textId="0E9413CE" w:rsidR="00010DD0" w:rsidRPr="00F152EA" w:rsidRDefault="00010DD0" w:rsidP="00010DD0">
      <w:pPr>
        <w:spacing w:line="276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 xml:space="preserve">z dnia </w:t>
      </w:r>
      <w:r w:rsidR="00026545">
        <w:rPr>
          <w:rFonts w:ascii="Arial" w:hAnsi="Arial" w:cs="Arial"/>
          <w:b/>
        </w:rPr>
        <w:t>12 października</w:t>
      </w:r>
      <w:r w:rsidRPr="00F152EA">
        <w:rPr>
          <w:rFonts w:ascii="Arial" w:hAnsi="Arial" w:cs="Arial"/>
          <w:b/>
        </w:rPr>
        <w:t xml:space="preserve"> 2020 r.</w:t>
      </w:r>
    </w:p>
    <w:p w14:paraId="0FFF0906" w14:textId="77777777" w:rsidR="00010DD0" w:rsidRPr="00F152EA" w:rsidRDefault="00010DD0" w:rsidP="00010DD0">
      <w:pPr>
        <w:spacing w:line="276" w:lineRule="auto"/>
        <w:rPr>
          <w:rFonts w:ascii="Arial" w:hAnsi="Arial" w:cs="Arial"/>
          <w:b/>
        </w:rPr>
      </w:pPr>
    </w:p>
    <w:p w14:paraId="4609D2D1" w14:textId="0B42566F" w:rsidR="00010DD0" w:rsidRPr="00F152EA" w:rsidRDefault="00010DD0" w:rsidP="00E53ADE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W dniu </w:t>
      </w:r>
      <w:r w:rsidR="00D65D8D">
        <w:rPr>
          <w:rFonts w:ascii="Arial" w:hAnsi="Arial" w:cs="Arial"/>
        </w:rPr>
        <w:t>12 października</w:t>
      </w:r>
      <w:r w:rsidRPr="00F152EA">
        <w:rPr>
          <w:rFonts w:ascii="Arial" w:hAnsi="Arial" w:cs="Arial"/>
        </w:rPr>
        <w:t xml:space="preserve"> 2020 r. o godz. 18.00 w Szkole Podstawowej nr 54 przy </w:t>
      </w:r>
      <w:r w:rsidRPr="00F152EA">
        <w:rPr>
          <w:rFonts w:ascii="Arial" w:hAnsi="Arial" w:cs="Arial"/>
        </w:rPr>
        <w:br/>
        <w:t xml:space="preserve">ul. </w:t>
      </w:r>
      <w:proofErr w:type="spellStart"/>
      <w:r w:rsidRPr="00F152EA">
        <w:rPr>
          <w:rFonts w:ascii="Arial" w:hAnsi="Arial" w:cs="Arial"/>
        </w:rPr>
        <w:t>Małoszyńskiej</w:t>
      </w:r>
      <w:proofErr w:type="spellEnd"/>
      <w:r w:rsidRPr="00F152EA">
        <w:rPr>
          <w:rFonts w:ascii="Arial" w:hAnsi="Arial" w:cs="Arial"/>
        </w:rPr>
        <w:t xml:space="preserve"> 38 odbyła się sesja Rady Osiedla </w:t>
      </w:r>
      <w:proofErr w:type="spellStart"/>
      <w:r w:rsidRPr="00F152EA">
        <w:rPr>
          <w:rFonts w:ascii="Arial" w:hAnsi="Arial" w:cs="Arial"/>
        </w:rPr>
        <w:t>Junikowo</w:t>
      </w:r>
      <w:proofErr w:type="spellEnd"/>
      <w:r w:rsidRPr="00F152EA">
        <w:rPr>
          <w:rFonts w:ascii="Arial" w:hAnsi="Arial" w:cs="Arial"/>
        </w:rPr>
        <w:t xml:space="preserve"> z udziałem członków Rady Osiedla.</w:t>
      </w:r>
    </w:p>
    <w:p w14:paraId="74D90C0D" w14:textId="3DE21861" w:rsidR="00010DD0" w:rsidRPr="006620C9" w:rsidRDefault="00010DD0" w:rsidP="006620C9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Przebieg spotkania i podjęte ustalenia:</w:t>
      </w:r>
    </w:p>
    <w:p w14:paraId="18B3D8A2" w14:textId="286A90C4" w:rsidR="00010DD0" w:rsidRPr="009D5D8C" w:rsidRDefault="00010DD0" w:rsidP="009D5D8C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Otwarcie sesji, stwierdzenie kworum, powołanie protokolanta.</w:t>
      </w:r>
    </w:p>
    <w:p w14:paraId="468A837C" w14:textId="3FAFD23A" w:rsidR="00010DD0" w:rsidRPr="00F152EA" w:rsidRDefault="00010DD0" w:rsidP="00D65D8D">
      <w:pPr>
        <w:pStyle w:val="Tekstpodstawowy"/>
        <w:spacing w:line="240" w:lineRule="auto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Marek Kałążny powitał członków Rady Osiedla oraz </w:t>
      </w:r>
      <w:r w:rsidR="000D3972">
        <w:rPr>
          <w:rFonts w:ascii="Arial" w:hAnsi="Arial" w:cs="Arial"/>
        </w:rPr>
        <w:t>mieszkańca</w:t>
      </w:r>
      <w:r w:rsidRPr="00F152EA">
        <w:rPr>
          <w:rFonts w:ascii="Arial" w:hAnsi="Arial" w:cs="Arial"/>
        </w:rPr>
        <w:t>.</w:t>
      </w:r>
      <w:r w:rsidR="0074644C" w:rsidRPr="00F152EA">
        <w:rPr>
          <w:rFonts w:ascii="Arial" w:hAnsi="Arial" w:cs="Arial"/>
        </w:rPr>
        <w:t xml:space="preserve"> </w:t>
      </w:r>
      <w:r w:rsidRPr="00F152EA">
        <w:rPr>
          <w:rFonts w:ascii="Arial" w:hAnsi="Arial" w:cs="Arial"/>
        </w:rPr>
        <w:t>Stwier</w:t>
      </w:r>
      <w:r w:rsidR="00026545">
        <w:rPr>
          <w:rFonts w:ascii="Arial" w:hAnsi="Arial" w:cs="Arial"/>
        </w:rPr>
        <w:t>dził, że w sesji bierze udział 12</w:t>
      </w:r>
      <w:r w:rsidRPr="00F152EA">
        <w:rPr>
          <w:rFonts w:ascii="Arial" w:hAnsi="Arial" w:cs="Arial"/>
        </w:rPr>
        <w:t xml:space="preserve"> członków Rady Osiedla i jest wymagane kworum. </w:t>
      </w:r>
    </w:p>
    <w:p w14:paraId="4AE31492" w14:textId="215E75A1" w:rsidR="00010DD0" w:rsidRPr="00F152EA" w:rsidRDefault="00010DD0" w:rsidP="00D65D8D">
      <w:pPr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</w:rPr>
        <w:t xml:space="preserve">Na protokolanta </w:t>
      </w:r>
      <w:r w:rsidR="00BC7DF8">
        <w:rPr>
          <w:rFonts w:ascii="Arial" w:hAnsi="Arial" w:cs="Arial"/>
        </w:rPr>
        <w:t>powołano</w:t>
      </w:r>
      <w:r w:rsidRPr="00F152EA">
        <w:rPr>
          <w:rFonts w:ascii="Arial" w:hAnsi="Arial" w:cs="Arial"/>
        </w:rPr>
        <w:t xml:space="preserve"> </w:t>
      </w:r>
      <w:r w:rsidR="00026545">
        <w:rPr>
          <w:rFonts w:ascii="Arial" w:hAnsi="Arial" w:cs="Arial"/>
        </w:rPr>
        <w:t xml:space="preserve">Pawła </w:t>
      </w:r>
      <w:proofErr w:type="spellStart"/>
      <w:r w:rsidR="00026545">
        <w:rPr>
          <w:rFonts w:ascii="Arial" w:hAnsi="Arial" w:cs="Arial"/>
        </w:rPr>
        <w:t>Rosadę</w:t>
      </w:r>
      <w:proofErr w:type="spellEnd"/>
      <w:r w:rsidRPr="00F152EA">
        <w:rPr>
          <w:rFonts w:ascii="Arial" w:hAnsi="Arial" w:cs="Arial"/>
        </w:rPr>
        <w:t xml:space="preserve"> – </w:t>
      </w:r>
      <w:r w:rsidR="00026545">
        <w:rPr>
          <w:rFonts w:ascii="Arial" w:hAnsi="Arial" w:cs="Arial"/>
        </w:rPr>
        <w:t xml:space="preserve">Przewodniczącego Zarządu Osiedla </w:t>
      </w:r>
      <w:proofErr w:type="spellStart"/>
      <w:r w:rsidR="00026545">
        <w:rPr>
          <w:rFonts w:ascii="Arial" w:hAnsi="Arial" w:cs="Arial"/>
        </w:rPr>
        <w:t>Junikowo</w:t>
      </w:r>
      <w:proofErr w:type="spellEnd"/>
      <w:r w:rsidR="00026545">
        <w:rPr>
          <w:rFonts w:ascii="Arial" w:hAnsi="Arial" w:cs="Arial"/>
        </w:rPr>
        <w:t>.</w:t>
      </w:r>
    </w:p>
    <w:p w14:paraId="3A8B5CF2" w14:textId="77777777" w:rsidR="00026545" w:rsidRDefault="00010DD0" w:rsidP="00D65D8D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 odczytał</w:t>
      </w:r>
      <w:r w:rsidR="00026545">
        <w:rPr>
          <w:rFonts w:ascii="Arial" w:hAnsi="Arial" w:cs="Arial"/>
        </w:rPr>
        <w:t xml:space="preserve">  porządek </w:t>
      </w:r>
      <w:r w:rsidRPr="00F152EA">
        <w:rPr>
          <w:rFonts w:ascii="Arial" w:hAnsi="Arial" w:cs="Arial"/>
        </w:rPr>
        <w:t>obrad</w:t>
      </w:r>
      <w:r w:rsidR="00026545">
        <w:rPr>
          <w:rFonts w:ascii="Arial" w:hAnsi="Arial" w:cs="Arial"/>
        </w:rPr>
        <w:t xml:space="preserve"> i zaproponował wprowadzenie do niego kilku punktów, zmieniając kolejność</w:t>
      </w:r>
      <w:r w:rsidRPr="00F152EA">
        <w:rPr>
          <w:rFonts w:ascii="Arial" w:hAnsi="Arial" w:cs="Arial"/>
        </w:rPr>
        <w:t xml:space="preserve">. </w:t>
      </w:r>
    </w:p>
    <w:p w14:paraId="1A0B2E52" w14:textId="7582D7AF" w:rsidR="00553A94" w:rsidRDefault="00026545" w:rsidP="00A47226">
      <w:pPr>
        <w:spacing w:after="240"/>
        <w:jc w:val="both"/>
        <w:rPr>
          <w:rFonts w:ascii="Arial" w:hAnsi="Arial" w:cs="Arial"/>
        </w:rPr>
      </w:pPr>
      <w:r w:rsidRPr="004F21C3">
        <w:rPr>
          <w:rFonts w:ascii="Arial" w:hAnsi="Arial" w:cs="Arial"/>
        </w:rPr>
        <w:t xml:space="preserve">Przewodniczący </w:t>
      </w:r>
      <w:r w:rsidR="00BF782E">
        <w:rPr>
          <w:rFonts w:ascii="Arial" w:hAnsi="Arial" w:cs="Arial"/>
        </w:rPr>
        <w:t xml:space="preserve">złożył wniosek o </w:t>
      </w:r>
      <w:r w:rsidRPr="004F21C3">
        <w:rPr>
          <w:rFonts w:ascii="Arial" w:hAnsi="Arial" w:cs="Arial"/>
        </w:rPr>
        <w:t>wprow</w:t>
      </w:r>
      <w:r>
        <w:rPr>
          <w:rFonts w:ascii="Arial" w:hAnsi="Arial" w:cs="Arial"/>
        </w:rPr>
        <w:t>adzenie do porządku obrad punktów</w:t>
      </w:r>
      <w:r w:rsidRPr="004F21C3">
        <w:rPr>
          <w:rFonts w:ascii="Arial" w:hAnsi="Arial" w:cs="Arial"/>
        </w:rPr>
        <w:t>:</w:t>
      </w:r>
    </w:p>
    <w:p w14:paraId="04990DCB" w14:textId="428C6CAD" w:rsidR="00010DD0" w:rsidRPr="00553A94" w:rsidRDefault="00553A94" w:rsidP="00C77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553A94">
        <w:rPr>
          <w:rFonts w:ascii="Arial" w:hAnsi="Arial" w:cs="Arial"/>
          <w:b/>
          <w:color w:val="FFFFFF" w:themeColor="background1"/>
        </w:rPr>
        <w:t>..</w:t>
      </w:r>
      <w:r w:rsidR="00026545" w:rsidRPr="00553A94">
        <w:rPr>
          <w:rFonts w:ascii="Arial" w:hAnsi="Arial" w:cs="Arial"/>
          <w:b/>
        </w:rPr>
        <w:t xml:space="preserve">Projekt uchwały w sprawie </w:t>
      </w:r>
      <w:r w:rsidRPr="00553A94">
        <w:rPr>
          <w:rFonts w:ascii="Arial" w:hAnsi="Arial" w:cs="Arial"/>
          <w:b/>
        </w:rPr>
        <w:t xml:space="preserve">zaopiniowania </w:t>
      </w:r>
      <w:r w:rsidR="00026545" w:rsidRPr="00553A94">
        <w:rPr>
          <w:rFonts w:ascii="Arial" w:hAnsi="Arial" w:cs="Arial"/>
          <w:b/>
        </w:rPr>
        <w:t>zasięgu nazwy ulicy Kamiennogórskiej</w:t>
      </w:r>
      <w:r w:rsidRPr="00553A94">
        <w:rPr>
          <w:rFonts w:ascii="Arial" w:hAnsi="Arial" w:cs="Arial"/>
          <w:b/>
        </w:rPr>
        <w:t>.</w:t>
      </w:r>
    </w:p>
    <w:p w14:paraId="302720DF" w14:textId="6831FCB1" w:rsidR="00026545" w:rsidRPr="00553A94" w:rsidRDefault="00026545" w:rsidP="00C77574">
      <w:pPr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>5.</w:t>
      </w:r>
      <w:r w:rsidR="00553A94">
        <w:rPr>
          <w:rFonts w:ascii="Arial" w:hAnsi="Arial" w:cs="Arial"/>
          <w:b/>
        </w:rPr>
        <w:t xml:space="preserve">  </w:t>
      </w:r>
      <w:r w:rsidRPr="00553A94">
        <w:rPr>
          <w:rFonts w:ascii="Arial" w:hAnsi="Arial" w:cs="Arial"/>
          <w:b/>
        </w:rPr>
        <w:t xml:space="preserve">Projekt uchwały w sprawie zaopiniowania zniesienia nazwy </w:t>
      </w:r>
      <w:r w:rsidR="00553A94" w:rsidRPr="00553A94">
        <w:rPr>
          <w:rFonts w:ascii="Arial" w:hAnsi="Arial" w:cs="Arial"/>
          <w:b/>
        </w:rPr>
        <w:t>placu Światowida.</w:t>
      </w:r>
    </w:p>
    <w:p w14:paraId="788B7E65" w14:textId="106FC175" w:rsidR="00553A94" w:rsidRPr="00553A94" w:rsidRDefault="00553A94" w:rsidP="00C77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53A94">
        <w:rPr>
          <w:rFonts w:ascii="Arial" w:hAnsi="Arial" w:cs="Arial"/>
          <w:b/>
        </w:rPr>
        <w:t>Projekt uchwały w sprawie zaopiniowania projektu uchwały Rady Miasta w sprawie nadania drodze wewnętrznej nazwy Kłodzka.</w:t>
      </w:r>
    </w:p>
    <w:p w14:paraId="2D51999B" w14:textId="28B3A285" w:rsidR="00553A94" w:rsidRPr="00553A94" w:rsidRDefault="00553A94" w:rsidP="00C77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Pr="00553A94">
        <w:rPr>
          <w:rFonts w:ascii="Arial" w:hAnsi="Arial" w:cs="Arial"/>
          <w:b/>
          <w:color w:val="FFFFFF" w:themeColor="background1"/>
        </w:rPr>
        <w:t>.</w:t>
      </w:r>
      <w:r w:rsidRPr="00553A94">
        <w:rPr>
          <w:rFonts w:ascii="Arial" w:hAnsi="Arial" w:cs="Arial"/>
          <w:b/>
        </w:rPr>
        <w:t>Projekt uchwały w sprawie zaopiniowania projektu przebudowy pasa drogowego na ul. Krośnieńskiej i ul. Bełchatowskiej w Poznaniu.</w:t>
      </w:r>
    </w:p>
    <w:p w14:paraId="2209B1EB" w14:textId="03A6D083" w:rsidR="00553A94" w:rsidRPr="00553A94" w:rsidRDefault="00553A94" w:rsidP="00553A94">
      <w:pPr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>8.</w:t>
      </w:r>
      <w:r w:rsidRPr="00553A94">
        <w:rPr>
          <w:rFonts w:ascii="Arial" w:hAnsi="Arial" w:cs="Arial"/>
          <w:b/>
          <w:color w:val="FFFFFF" w:themeColor="background1"/>
        </w:rPr>
        <w:t>.</w:t>
      </w:r>
      <w:r w:rsidRPr="00553A94">
        <w:rPr>
          <w:rFonts w:ascii="Arial" w:hAnsi="Arial" w:cs="Arial"/>
          <w:b/>
        </w:rPr>
        <w:t>Projekt uchwały w sprawie wniosku do wydziałów i miejskich jednostek organizacyjnych o dokonanie zmian w planach finansowych na 2020 r.</w:t>
      </w:r>
    </w:p>
    <w:p w14:paraId="142C407F" w14:textId="5BCDDFC3" w:rsidR="00553A94" w:rsidRPr="00553A94" w:rsidRDefault="00553A94" w:rsidP="00C77574">
      <w:pPr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>9.</w:t>
      </w:r>
      <w:r w:rsidRPr="00553A94">
        <w:rPr>
          <w:rFonts w:ascii="Arial" w:hAnsi="Arial" w:cs="Arial"/>
          <w:b/>
          <w:color w:val="FFFFFF" w:themeColor="background1"/>
        </w:rPr>
        <w:t>.</w:t>
      </w:r>
      <w:r w:rsidRPr="00553A94">
        <w:rPr>
          <w:rFonts w:ascii="Arial" w:hAnsi="Arial" w:cs="Arial"/>
          <w:b/>
        </w:rPr>
        <w:t>Projekt uchwały w sprawie zaopiniowania projektów zgłoszonych do Poznańskiego Budżetu Obywatelskiego 2021.</w:t>
      </w:r>
    </w:p>
    <w:p w14:paraId="08B4C3FB" w14:textId="7FAB0E91" w:rsidR="00553A94" w:rsidRPr="00553A94" w:rsidRDefault="00553A94" w:rsidP="00C77574">
      <w:pPr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 xml:space="preserve"> </w:t>
      </w:r>
      <w:r w:rsidRPr="00553A94">
        <w:rPr>
          <w:rFonts w:ascii="Arial" w:hAnsi="Arial" w:cs="Arial"/>
          <w:b/>
        </w:rPr>
        <w:t>Wolne głosy i wnioski.</w:t>
      </w:r>
    </w:p>
    <w:p w14:paraId="1887469C" w14:textId="79560966" w:rsidR="00553A94" w:rsidRPr="00553A94" w:rsidRDefault="00553A94" w:rsidP="00C77574">
      <w:pPr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 xml:space="preserve"> </w:t>
      </w:r>
      <w:r w:rsidRPr="00553A94">
        <w:rPr>
          <w:rFonts w:ascii="Arial" w:hAnsi="Arial" w:cs="Arial"/>
          <w:b/>
        </w:rPr>
        <w:t>Zamknięcie sesji.</w:t>
      </w:r>
    </w:p>
    <w:p w14:paraId="302EE0D2" w14:textId="713E4DD9" w:rsidR="00553A94" w:rsidRDefault="00553A94" w:rsidP="00C77574">
      <w:pPr>
        <w:jc w:val="both"/>
        <w:rPr>
          <w:rFonts w:ascii="Arial" w:hAnsi="Arial" w:cs="Arial"/>
        </w:rPr>
      </w:pPr>
    </w:p>
    <w:p w14:paraId="61DE0D44" w14:textId="409F8DDF" w:rsidR="00553A94" w:rsidRPr="004F21C3" w:rsidRDefault="00553A94" w:rsidP="00553A94">
      <w:pPr>
        <w:tabs>
          <w:tab w:val="left" w:pos="426"/>
        </w:tabs>
        <w:spacing w:line="276" w:lineRule="auto"/>
        <w:jc w:val="center"/>
        <w:rPr>
          <w:rFonts w:ascii="Arial" w:hAnsi="Arial" w:cs="Arial"/>
        </w:rPr>
      </w:pPr>
      <w:r w:rsidRPr="004F21C3">
        <w:rPr>
          <w:rFonts w:ascii="Arial" w:hAnsi="Arial" w:cs="Arial"/>
        </w:rPr>
        <w:t xml:space="preserve">Głosowanie nad </w:t>
      </w:r>
      <w:r w:rsidR="00BF782E">
        <w:rPr>
          <w:rFonts w:ascii="Arial" w:hAnsi="Arial" w:cs="Arial"/>
        </w:rPr>
        <w:t>wnioskiem  o zmianę</w:t>
      </w:r>
      <w:r w:rsidRPr="004F21C3">
        <w:rPr>
          <w:rFonts w:ascii="Arial" w:hAnsi="Arial" w:cs="Arial"/>
        </w:rPr>
        <w:t>:</w:t>
      </w:r>
    </w:p>
    <w:p w14:paraId="5A4C01E1" w14:textId="1ABC0562" w:rsidR="00553A94" w:rsidRPr="00A47226" w:rsidRDefault="00553A94" w:rsidP="00A47226">
      <w:pPr>
        <w:spacing w:after="240" w:line="276" w:lineRule="auto"/>
        <w:jc w:val="center"/>
        <w:rPr>
          <w:rFonts w:ascii="Arial" w:hAnsi="Arial" w:cs="Arial"/>
          <w:b/>
        </w:rPr>
      </w:pPr>
      <w:r w:rsidRPr="004F21C3">
        <w:rPr>
          <w:rFonts w:ascii="Arial" w:hAnsi="Arial" w:cs="Arial"/>
          <w:b/>
        </w:rPr>
        <w:t>Za –</w:t>
      </w:r>
      <w:r>
        <w:rPr>
          <w:rFonts w:ascii="Arial" w:hAnsi="Arial" w:cs="Arial"/>
          <w:b/>
        </w:rPr>
        <w:t xml:space="preserve"> 12</w:t>
      </w:r>
      <w:r w:rsidRPr="004F21C3">
        <w:rPr>
          <w:rFonts w:ascii="Arial" w:hAnsi="Arial" w:cs="Arial"/>
          <w:b/>
        </w:rPr>
        <w:t xml:space="preserve"> , przeciw – 0, wstrzymało się – 0.</w:t>
      </w:r>
    </w:p>
    <w:p w14:paraId="23575694" w14:textId="7C1E09D5" w:rsidR="00010DD0" w:rsidRPr="00594664" w:rsidRDefault="00553A94" w:rsidP="005946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głosowania </w:t>
      </w:r>
      <w:r w:rsidR="00BF782E">
        <w:rPr>
          <w:rFonts w:ascii="Arial" w:hAnsi="Arial" w:cs="Arial"/>
        </w:rPr>
        <w:t>porządek obrad został zmieniony</w:t>
      </w:r>
      <w:r>
        <w:rPr>
          <w:rFonts w:ascii="Arial" w:hAnsi="Arial" w:cs="Arial"/>
        </w:rPr>
        <w:t>.</w:t>
      </w:r>
    </w:p>
    <w:p w14:paraId="092F9414" w14:textId="7E108CD5" w:rsidR="00010DD0" w:rsidRPr="006620C9" w:rsidRDefault="00010DD0" w:rsidP="006620C9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Komunikaty i oświadczenia.</w:t>
      </w:r>
    </w:p>
    <w:p w14:paraId="05783941" w14:textId="7D67568A" w:rsidR="00010DD0" w:rsidRPr="006620C9" w:rsidRDefault="00C53FAD" w:rsidP="006620C9">
      <w:pPr>
        <w:pStyle w:val="Tekstpodstawowywcity"/>
        <w:tabs>
          <w:tab w:val="left" w:pos="0"/>
        </w:tabs>
        <w:ind w:left="0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komunikatów i oświadczeń.</w:t>
      </w:r>
    </w:p>
    <w:p w14:paraId="59F5EEDA" w14:textId="119A1A5B" w:rsidR="00010DD0" w:rsidRPr="006620C9" w:rsidRDefault="00010DD0" w:rsidP="006620C9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Przedstawienie bieżącej informacji z prac Zarządu w okresie między sesjami.</w:t>
      </w:r>
    </w:p>
    <w:p w14:paraId="6FCD3472" w14:textId="346B34F4" w:rsidR="006620C9" w:rsidRPr="006620C9" w:rsidRDefault="00010DD0" w:rsidP="006620C9">
      <w:pPr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  <w:bCs/>
        </w:rPr>
        <w:t xml:space="preserve">Przewodniczący Zarządu Osiedla, Paweł </w:t>
      </w:r>
      <w:proofErr w:type="spellStart"/>
      <w:r w:rsidRPr="00F152EA">
        <w:rPr>
          <w:rFonts w:ascii="Arial" w:hAnsi="Arial" w:cs="Arial"/>
          <w:bCs/>
        </w:rPr>
        <w:t>Rosada</w:t>
      </w:r>
      <w:proofErr w:type="spellEnd"/>
      <w:r w:rsidRPr="00F152EA">
        <w:rPr>
          <w:rFonts w:ascii="Arial" w:hAnsi="Arial" w:cs="Arial"/>
          <w:bCs/>
        </w:rPr>
        <w:t>, poinformował</w:t>
      </w:r>
      <w:r w:rsidR="00594664">
        <w:rPr>
          <w:rFonts w:ascii="Arial" w:hAnsi="Arial" w:cs="Arial"/>
          <w:bCs/>
        </w:rPr>
        <w:t xml:space="preserve"> o piśmie</w:t>
      </w:r>
      <w:r w:rsidR="00D65D8D">
        <w:rPr>
          <w:rFonts w:ascii="Arial" w:hAnsi="Arial" w:cs="Arial"/>
          <w:bCs/>
        </w:rPr>
        <w:t xml:space="preserve"> od</w:t>
      </w:r>
      <w:r w:rsidR="00594664">
        <w:rPr>
          <w:rFonts w:ascii="Arial" w:hAnsi="Arial" w:cs="Arial"/>
          <w:bCs/>
        </w:rPr>
        <w:t xml:space="preserve"> Zarządu Dróg Miejskich w sprawie usytuowania kosza betonowego na Osiedlu </w:t>
      </w:r>
      <w:proofErr w:type="spellStart"/>
      <w:r w:rsidR="00594664">
        <w:rPr>
          <w:rFonts w:ascii="Arial" w:hAnsi="Arial" w:cs="Arial"/>
          <w:bCs/>
        </w:rPr>
        <w:t>Junikowo</w:t>
      </w:r>
      <w:proofErr w:type="spellEnd"/>
      <w:r w:rsidR="00594664">
        <w:rPr>
          <w:rFonts w:ascii="Arial" w:hAnsi="Arial" w:cs="Arial"/>
          <w:bCs/>
        </w:rPr>
        <w:t xml:space="preserve">. </w:t>
      </w:r>
      <w:r w:rsidR="00D65D8D">
        <w:rPr>
          <w:rFonts w:ascii="Arial" w:hAnsi="Arial" w:cs="Arial"/>
          <w:bCs/>
        </w:rPr>
        <w:br/>
      </w:r>
      <w:r w:rsidR="00594664">
        <w:rPr>
          <w:rFonts w:ascii="Arial" w:hAnsi="Arial" w:cs="Arial"/>
          <w:bCs/>
        </w:rPr>
        <w:t>Dodał także, iż otrzymał pismo z Zespołu Profilaktyk</w:t>
      </w:r>
      <w:r w:rsidR="00D65D8D">
        <w:rPr>
          <w:rFonts w:ascii="Arial" w:hAnsi="Arial" w:cs="Arial"/>
          <w:bCs/>
        </w:rPr>
        <w:t>i Społecznej KP Poznań Grunwald</w:t>
      </w:r>
      <w:r w:rsidR="00594664">
        <w:rPr>
          <w:rFonts w:ascii="Arial" w:hAnsi="Arial" w:cs="Arial"/>
          <w:bCs/>
        </w:rPr>
        <w:t xml:space="preserve"> dotyczące realizacji założeń projektu prewencyjnego „Bezpieczna dzielnica</w:t>
      </w:r>
      <w:r w:rsidR="00BF782E">
        <w:rPr>
          <w:rFonts w:ascii="Arial" w:hAnsi="Arial" w:cs="Arial"/>
          <w:bCs/>
        </w:rPr>
        <w:t>- bezpieczny mieszkaniec</w:t>
      </w:r>
      <w:r w:rsidR="00594664">
        <w:rPr>
          <w:rFonts w:ascii="Arial" w:hAnsi="Arial" w:cs="Arial"/>
          <w:bCs/>
        </w:rPr>
        <w:t xml:space="preserve">”. Poinformował Radnych o otrzymaniu pisma od Dyrektora </w:t>
      </w:r>
      <w:r w:rsidR="00594664">
        <w:rPr>
          <w:rFonts w:ascii="Arial" w:hAnsi="Arial" w:cs="Arial"/>
          <w:bCs/>
        </w:rPr>
        <w:lastRenderedPageBreak/>
        <w:t xml:space="preserve">Wydziału Wspierania Jednostek Pomocniczych Miasta, w którym zawarta była informacja o zbieraniu wniosków i propozycji </w:t>
      </w:r>
      <w:r w:rsidR="00BF782E">
        <w:rPr>
          <w:rFonts w:ascii="Arial" w:hAnsi="Arial" w:cs="Arial"/>
          <w:bCs/>
        </w:rPr>
        <w:t>dot.</w:t>
      </w:r>
      <w:r w:rsidR="00594664">
        <w:rPr>
          <w:rFonts w:ascii="Arial" w:hAnsi="Arial" w:cs="Arial"/>
          <w:bCs/>
        </w:rPr>
        <w:t xml:space="preserve"> funkcjonowania osiedli.</w:t>
      </w:r>
      <w:r w:rsidR="00DC3FB6" w:rsidRPr="00F152EA">
        <w:rPr>
          <w:rFonts w:ascii="Arial" w:hAnsi="Arial" w:cs="Arial"/>
          <w:bCs/>
        </w:rPr>
        <w:t xml:space="preserve"> </w:t>
      </w:r>
      <w:r w:rsidR="00594664">
        <w:rPr>
          <w:rFonts w:ascii="Arial" w:hAnsi="Arial" w:cs="Arial"/>
          <w:bCs/>
        </w:rPr>
        <w:t>Przewodniczący Zarządu przedstawił także terminarz posiedzeń komisji Rady Miasta Poznania na nadchodzący czas, zaprosił również do udziału Radnych w posiedzeniu podkomisji ds. ewaluacji i reformy jednostek pomocniczych.</w:t>
      </w:r>
    </w:p>
    <w:p w14:paraId="61670594" w14:textId="7A329E01" w:rsidR="00010DD0" w:rsidRPr="006620C9" w:rsidRDefault="002A35FA" w:rsidP="006620C9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>Projekt uchwały w sprawie zaopiniowania zasięgu nazwy ulicy Kamiennogórskiej</w:t>
      </w:r>
      <w:r w:rsidR="00477EF9" w:rsidRPr="00F152EA">
        <w:rPr>
          <w:rFonts w:ascii="Arial" w:hAnsi="Arial" w:cs="Arial"/>
          <w:b/>
        </w:rPr>
        <w:t>.</w:t>
      </w:r>
    </w:p>
    <w:p w14:paraId="46DB15BF" w14:textId="77777777" w:rsidR="002C1752" w:rsidRDefault="002A35FA" w:rsidP="002C1752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przekazał głos Przewodniczącemu Za</w:t>
      </w:r>
      <w:r>
        <w:rPr>
          <w:rFonts w:ascii="Arial" w:hAnsi="Arial" w:cs="Arial"/>
        </w:rPr>
        <w:t xml:space="preserve">rządu Osiedla, Pawłowi </w:t>
      </w:r>
      <w:proofErr w:type="spellStart"/>
      <w:r>
        <w:rPr>
          <w:rFonts w:ascii="Arial" w:hAnsi="Arial" w:cs="Arial"/>
        </w:rPr>
        <w:t>Rosadzie</w:t>
      </w:r>
      <w:proofErr w:type="spellEnd"/>
      <w:r>
        <w:rPr>
          <w:rFonts w:ascii="Arial" w:hAnsi="Arial" w:cs="Arial"/>
        </w:rPr>
        <w:t xml:space="preserve">, który </w:t>
      </w:r>
      <w:r w:rsidR="00942FEA">
        <w:rPr>
          <w:rFonts w:ascii="Arial" w:hAnsi="Arial" w:cs="Arial"/>
        </w:rPr>
        <w:t>poinformował</w:t>
      </w:r>
      <w:r>
        <w:rPr>
          <w:rFonts w:ascii="Arial" w:hAnsi="Arial" w:cs="Arial"/>
        </w:rPr>
        <w:t xml:space="preserve">, iż przeprowadził w tej sprawie spotkanie z mieszkańcami ulicy Kamiennogórskiej. Po  burzliwej </w:t>
      </w:r>
      <w:r w:rsidR="00942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dyskusji zarekomendowano niezmienianie zasięgu nazwy ul</w:t>
      </w:r>
      <w:r w:rsidR="00942FEA">
        <w:rPr>
          <w:rFonts w:ascii="Arial" w:hAnsi="Arial" w:cs="Arial"/>
        </w:rPr>
        <w:t>i</w:t>
      </w:r>
      <w:r>
        <w:rPr>
          <w:rFonts w:ascii="Arial" w:hAnsi="Arial" w:cs="Arial"/>
        </w:rPr>
        <w:t>cy Kami</w:t>
      </w:r>
      <w:r w:rsidR="00942FEA">
        <w:rPr>
          <w:rFonts w:ascii="Arial" w:hAnsi="Arial" w:cs="Arial"/>
          <w:bCs/>
        </w:rPr>
        <w:t xml:space="preserve">ennogórskiej </w:t>
      </w:r>
      <w:r w:rsidR="00942FEA">
        <w:rPr>
          <w:rFonts w:ascii="Arial" w:hAnsi="Arial" w:cs="Arial"/>
          <w:bCs/>
        </w:rPr>
        <w:br/>
        <w:t>i zaopiniowanie negatywnie przedstawionej propozycji.</w:t>
      </w:r>
      <w:r w:rsidR="00942FEA">
        <w:rPr>
          <w:rFonts w:ascii="Arial" w:hAnsi="Arial" w:cs="Arial"/>
          <w:bCs/>
        </w:rPr>
        <w:tab/>
      </w:r>
      <w:r w:rsidR="00897CA6">
        <w:rPr>
          <w:rFonts w:ascii="Arial" w:hAnsi="Arial" w:cs="Arial"/>
          <w:bCs/>
        </w:rPr>
        <w:br/>
      </w:r>
      <w:r w:rsidR="00897CA6">
        <w:rPr>
          <w:rFonts w:ascii="Arial" w:hAnsi="Arial" w:cs="Arial"/>
          <w:bCs/>
        </w:rPr>
        <w:br/>
      </w:r>
      <w:r w:rsidR="002C1752" w:rsidRPr="00F152EA">
        <w:rPr>
          <w:rFonts w:ascii="Arial" w:hAnsi="Arial" w:cs="Arial"/>
        </w:rPr>
        <w:t>Przewodniczący Rady Osiedla, Marek Kałążny, odczytał projekt uchwały.</w:t>
      </w:r>
    </w:p>
    <w:p w14:paraId="484DD90E" w14:textId="5DDE2550" w:rsidR="00010DD0" w:rsidRPr="00F152EA" w:rsidRDefault="002C1752" w:rsidP="002C1752">
      <w:pPr>
        <w:spacing w:before="240"/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</w:rPr>
        <w:t>Nie zgłoszono uwag i przystąpiono do głosowania.</w:t>
      </w:r>
      <w:r>
        <w:rPr>
          <w:rFonts w:ascii="Arial" w:hAnsi="Arial" w:cs="Arial"/>
        </w:rPr>
        <w:tab/>
      </w:r>
    </w:p>
    <w:p w14:paraId="6D8CC334" w14:textId="67DFE119" w:rsidR="00197C19" w:rsidRDefault="00197C19" w:rsidP="00010DD0">
      <w:pPr>
        <w:spacing w:line="276" w:lineRule="auto"/>
        <w:jc w:val="both"/>
        <w:rPr>
          <w:rFonts w:ascii="Arial" w:hAnsi="Arial" w:cs="Arial"/>
          <w:bCs/>
        </w:rPr>
      </w:pPr>
    </w:p>
    <w:p w14:paraId="68A7D597" w14:textId="08A2EBD8" w:rsidR="00A47226" w:rsidRPr="00F152EA" w:rsidRDefault="00924E04" w:rsidP="00A47226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Głosowanie </w:t>
      </w:r>
      <w:r w:rsidR="00AC7B6C">
        <w:rPr>
          <w:rFonts w:ascii="Arial" w:hAnsi="Arial" w:cs="Arial"/>
        </w:rPr>
        <w:t>nad projektem</w:t>
      </w:r>
      <w:r w:rsidR="00897CA6">
        <w:rPr>
          <w:rFonts w:ascii="Arial" w:hAnsi="Arial" w:cs="Arial"/>
        </w:rPr>
        <w:t xml:space="preserve"> uchwały</w:t>
      </w:r>
      <w:r w:rsidR="00A47226">
        <w:rPr>
          <w:rFonts w:ascii="Arial" w:hAnsi="Arial" w:cs="Arial"/>
        </w:rPr>
        <w:t>:</w:t>
      </w:r>
    </w:p>
    <w:p w14:paraId="066DE9E8" w14:textId="3BC3A35F" w:rsidR="00A47226" w:rsidRDefault="00AC7B6C" w:rsidP="00A47226">
      <w:pPr>
        <w:pStyle w:val="Tekstpodstawowywcity"/>
        <w:tabs>
          <w:tab w:val="left" w:pos="426"/>
          <w:tab w:val="left" w:pos="720"/>
        </w:tabs>
        <w:spacing w:after="0"/>
        <w:ind w:left="720"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- 12</w:t>
      </w:r>
      <w:r w:rsidR="00924E04" w:rsidRPr="00F152EA">
        <w:rPr>
          <w:rFonts w:ascii="Arial" w:hAnsi="Arial" w:cs="Arial"/>
          <w:b/>
          <w:bCs/>
        </w:rPr>
        <w:t>, przeciw - 0, wstrzymało się – 0.</w:t>
      </w:r>
    </w:p>
    <w:p w14:paraId="1CADBFC2" w14:textId="34A5B259" w:rsidR="002C1752" w:rsidRPr="002C1752" w:rsidRDefault="00A6047C" w:rsidP="00A47226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</w:t>
      </w:r>
      <w:r>
        <w:rPr>
          <w:rFonts w:ascii="Arial" w:hAnsi="Arial" w:cs="Arial"/>
        </w:rPr>
        <w:t>II/59</w:t>
      </w:r>
      <w:r w:rsidRPr="00F152EA">
        <w:rPr>
          <w:rFonts w:ascii="Arial" w:hAnsi="Arial" w:cs="Arial"/>
        </w:rPr>
        <w:t>/VII/2020 została podjęta przez Radę Osiedla.</w:t>
      </w:r>
    </w:p>
    <w:p w14:paraId="70766FEB" w14:textId="3DF5D393" w:rsidR="00844CE6" w:rsidRPr="00A47226" w:rsidRDefault="00A6047C" w:rsidP="00A47226">
      <w:pPr>
        <w:pStyle w:val="Akapitzli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</w:rPr>
      </w:pPr>
      <w:r w:rsidRPr="00A6047C">
        <w:rPr>
          <w:rFonts w:ascii="Arial" w:hAnsi="Arial" w:cs="Arial"/>
          <w:b/>
        </w:rPr>
        <w:t xml:space="preserve"> Projekt uchwały w sprawie zaopiniowania zniesienia nazwy placu Światowida.</w:t>
      </w:r>
    </w:p>
    <w:p w14:paraId="2E13EF60" w14:textId="72B4AA0F" w:rsidR="002C1752" w:rsidRDefault="00A6047C" w:rsidP="002C6E4B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przekazał głos Przewodniczącemu Za</w:t>
      </w:r>
      <w:r>
        <w:rPr>
          <w:rFonts w:ascii="Arial" w:hAnsi="Arial" w:cs="Arial"/>
        </w:rPr>
        <w:t xml:space="preserve">rządu Osiedla, Pawłowi </w:t>
      </w:r>
      <w:proofErr w:type="spellStart"/>
      <w:r>
        <w:rPr>
          <w:rFonts w:ascii="Arial" w:hAnsi="Arial" w:cs="Arial"/>
        </w:rPr>
        <w:t>Rosadzie</w:t>
      </w:r>
      <w:proofErr w:type="spellEnd"/>
      <w:r>
        <w:rPr>
          <w:rFonts w:ascii="Arial" w:hAnsi="Arial" w:cs="Arial"/>
        </w:rPr>
        <w:t>, który nadmienił, iż w tej sprawie konieczne jest wysłuchanie mieszkańców tego terenu, ponieważ zniesienie nazwy p</w:t>
      </w:r>
      <w:r w:rsidR="002A45D3">
        <w:rPr>
          <w:rFonts w:ascii="Arial" w:hAnsi="Arial" w:cs="Arial"/>
        </w:rPr>
        <w:t>lacu Światowida dotknie ich najbardziej</w:t>
      </w:r>
      <w:r>
        <w:rPr>
          <w:rFonts w:ascii="Arial" w:hAnsi="Arial" w:cs="Arial"/>
        </w:rPr>
        <w:t xml:space="preserve">. </w:t>
      </w:r>
      <w:r w:rsidR="00A47226">
        <w:rPr>
          <w:rFonts w:ascii="Arial" w:hAnsi="Arial" w:cs="Arial"/>
        </w:rPr>
        <w:t>Mieszkańcy biorący udział w ses</w:t>
      </w:r>
      <w:r w:rsidR="00FF005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i Rady Osiedla </w:t>
      </w:r>
      <w:proofErr w:type="spellStart"/>
      <w:r>
        <w:rPr>
          <w:rFonts w:ascii="Arial" w:hAnsi="Arial" w:cs="Arial"/>
        </w:rPr>
        <w:t>Junikowo</w:t>
      </w:r>
      <w:proofErr w:type="spellEnd"/>
      <w:r>
        <w:rPr>
          <w:rFonts w:ascii="Arial" w:hAnsi="Arial" w:cs="Arial"/>
        </w:rPr>
        <w:t xml:space="preserve"> wyrazili swoje niezadowolenie z propozycji </w:t>
      </w:r>
      <w:r w:rsidR="002A45D3">
        <w:rPr>
          <w:rFonts w:ascii="Arial" w:hAnsi="Arial" w:cs="Arial"/>
        </w:rPr>
        <w:t xml:space="preserve">takiej </w:t>
      </w:r>
      <w:r>
        <w:rPr>
          <w:rFonts w:ascii="Arial" w:hAnsi="Arial" w:cs="Arial"/>
        </w:rPr>
        <w:t xml:space="preserve">zmiany i wnieśli prośbę do Rady </w:t>
      </w:r>
      <w:r w:rsidR="002A45D3">
        <w:rPr>
          <w:rFonts w:ascii="Arial" w:hAnsi="Arial" w:cs="Arial"/>
        </w:rPr>
        <w:t xml:space="preserve">Osiedla </w:t>
      </w:r>
      <w:proofErr w:type="spellStart"/>
      <w:r w:rsidR="002A45D3">
        <w:rPr>
          <w:rFonts w:ascii="Arial" w:hAnsi="Arial" w:cs="Arial"/>
        </w:rPr>
        <w:t>Junikowo</w:t>
      </w:r>
      <w:proofErr w:type="spellEnd"/>
      <w:r w:rsidR="002A4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zaopiniowanie negatywnie zgłoszonej propozycji.</w:t>
      </w:r>
      <w:r>
        <w:rPr>
          <w:rFonts w:ascii="Arial" w:hAnsi="Arial" w:cs="Arial"/>
        </w:rPr>
        <w:tab/>
      </w:r>
    </w:p>
    <w:p w14:paraId="78E2C079" w14:textId="57B74D0E" w:rsidR="006318BD" w:rsidRDefault="00C53FAD" w:rsidP="002C6E4B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  <w:bCs/>
        </w:rPr>
        <w:br/>
      </w:r>
      <w:r w:rsidRPr="00F152EA">
        <w:rPr>
          <w:rFonts w:ascii="Arial" w:hAnsi="Arial" w:cs="Arial"/>
        </w:rPr>
        <w:t>Przewodniczący Rady Osiedla, Marek Kałążny, odczytał projekt uchwały.</w:t>
      </w:r>
    </w:p>
    <w:p w14:paraId="5B6BF582" w14:textId="3D53A7B7" w:rsidR="002C1752" w:rsidRPr="002A45D3" w:rsidRDefault="00C53FAD" w:rsidP="002A45D3">
      <w:pPr>
        <w:spacing w:before="24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 w:rsidR="00365FFD">
        <w:rPr>
          <w:rFonts w:ascii="Arial" w:hAnsi="Arial" w:cs="Arial"/>
        </w:rPr>
        <w:tab/>
      </w:r>
      <w:r w:rsidR="00365FFD">
        <w:rPr>
          <w:rFonts w:ascii="Arial" w:hAnsi="Arial" w:cs="Arial"/>
        </w:rPr>
        <w:br/>
      </w:r>
    </w:p>
    <w:p w14:paraId="57B66054" w14:textId="77777777" w:rsidR="002C1752" w:rsidRPr="00F152EA" w:rsidRDefault="002C1752" w:rsidP="002C1752">
      <w:pPr>
        <w:pStyle w:val="Tekstpodstawowywcity"/>
        <w:tabs>
          <w:tab w:val="left" w:pos="426"/>
          <w:tab w:val="left" w:pos="720"/>
        </w:tabs>
        <w:ind w:left="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Głosowanie </w:t>
      </w:r>
      <w:r>
        <w:rPr>
          <w:rFonts w:ascii="Arial" w:hAnsi="Arial" w:cs="Arial"/>
        </w:rPr>
        <w:t>nad projektem uchwały</w:t>
      </w:r>
      <w:r w:rsidRPr="00F152EA">
        <w:rPr>
          <w:rFonts w:ascii="Arial" w:hAnsi="Arial" w:cs="Arial"/>
        </w:rPr>
        <w:t>:</w:t>
      </w:r>
    </w:p>
    <w:p w14:paraId="0A9A6A22" w14:textId="77777777" w:rsidR="002C1752" w:rsidRDefault="002C1752" w:rsidP="002C1752">
      <w:pPr>
        <w:pStyle w:val="Tekstpodstawowywcity"/>
        <w:tabs>
          <w:tab w:val="left" w:pos="426"/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- 12</w:t>
      </w:r>
      <w:r w:rsidRPr="00F152EA">
        <w:rPr>
          <w:rFonts w:ascii="Arial" w:hAnsi="Arial" w:cs="Arial"/>
          <w:b/>
          <w:bCs/>
        </w:rPr>
        <w:t>, przeciw - 0, wstrzymało się – 0.</w:t>
      </w:r>
    </w:p>
    <w:p w14:paraId="7FD41DB5" w14:textId="726776A1" w:rsidR="002C1752" w:rsidRPr="002C1752" w:rsidRDefault="002C1752" w:rsidP="002C1752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</w:t>
      </w:r>
      <w:r>
        <w:rPr>
          <w:rFonts w:ascii="Arial" w:hAnsi="Arial" w:cs="Arial"/>
        </w:rPr>
        <w:t>II/60</w:t>
      </w:r>
      <w:r w:rsidRPr="00F152EA">
        <w:rPr>
          <w:rFonts w:ascii="Arial" w:hAnsi="Arial" w:cs="Arial"/>
        </w:rPr>
        <w:t>/VII/2020 została podjęta przez Radę Osiedla.</w:t>
      </w:r>
    </w:p>
    <w:p w14:paraId="009A35CE" w14:textId="0B66BF04" w:rsidR="00C53FAD" w:rsidRPr="00F152EA" w:rsidRDefault="002C1752" w:rsidP="006620C9">
      <w:pPr>
        <w:pStyle w:val="Tekstpodstawowywcity"/>
        <w:numPr>
          <w:ilvl w:val="0"/>
          <w:numId w:val="3"/>
        </w:numPr>
        <w:tabs>
          <w:tab w:val="left" w:pos="426"/>
          <w:tab w:val="left" w:pos="720"/>
        </w:tabs>
        <w:spacing w:before="240" w:after="0"/>
        <w:rPr>
          <w:rFonts w:ascii="Arial" w:hAnsi="Arial" w:cs="Arial"/>
          <w:b/>
          <w:bCs/>
        </w:rPr>
      </w:pPr>
      <w:r w:rsidRPr="00553A94">
        <w:rPr>
          <w:rFonts w:ascii="Arial" w:hAnsi="Arial" w:cs="Arial"/>
          <w:b/>
        </w:rPr>
        <w:t xml:space="preserve">Projekt uchwały w sprawie zaopiniowania projektu uchwały Rady Miasta </w:t>
      </w:r>
      <w:r w:rsidR="00BF782E">
        <w:rPr>
          <w:rFonts w:ascii="Arial" w:hAnsi="Arial" w:cs="Arial"/>
          <w:b/>
        </w:rPr>
        <w:br/>
      </w:r>
      <w:r w:rsidRPr="00553A94">
        <w:rPr>
          <w:rFonts w:ascii="Arial" w:hAnsi="Arial" w:cs="Arial"/>
          <w:b/>
        </w:rPr>
        <w:t>w sprawie nadania drodze wewnętrznej nazwy Kłodzka</w:t>
      </w:r>
      <w:r w:rsidR="00C53FAD" w:rsidRPr="00F152EA">
        <w:rPr>
          <w:rFonts w:ascii="Arial" w:hAnsi="Arial" w:cs="Arial"/>
          <w:b/>
          <w:bCs/>
        </w:rPr>
        <w:t>.</w:t>
      </w:r>
    </w:p>
    <w:p w14:paraId="370ECFCA" w14:textId="25D76D8A" w:rsidR="00E72678" w:rsidRPr="00F152EA" w:rsidRDefault="00E72678" w:rsidP="006620C9">
      <w:pPr>
        <w:pStyle w:val="Tekstpodstawowywcity"/>
        <w:tabs>
          <w:tab w:val="left" w:pos="360"/>
        </w:tabs>
        <w:spacing w:before="24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Marek Kałążny, przekazał głos </w:t>
      </w:r>
      <w:r w:rsidR="002C1752">
        <w:rPr>
          <w:rFonts w:ascii="Arial" w:hAnsi="Arial" w:cs="Arial"/>
        </w:rPr>
        <w:t xml:space="preserve">mieszkańcom, aby wypowiedzieli się w kwestii powyższej zmiany. Zgłosili jednogłośnie, że nadanie </w:t>
      </w:r>
      <w:r w:rsidR="002C1752">
        <w:rPr>
          <w:rFonts w:ascii="Arial" w:hAnsi="Arial" w:cs="Arial"/>
        </w:rPr>
        <w:lastRenderedPageBreak/>
        <w:t xml:space="preserve">drodze wewnętrznej nazwy Kłodzka jest nieodpowiednim rozwiązaniem. Złożyli także pismo do Rady Osiedla </w:t>
      </w:r>
      <w:proofErr w:type="spellStart"/>
      <w:r w:rsidR="002C1752">
        <w:rPr>
          <w:rFonts w:ascii="Arial" w:hAnsi="Arial" w:cs="Arial"/>
        </w:rPr>
        <w:t>Junikowo</w:t>
      </w:r>
      <w:proofErr w:type="spellEnd"/>
      <w:r w:rsidR="002C1752">
        <w:rPr>
          <w:rFonts w:ascii="Arial" w:hAnsi="Arial" w:cs="Arial"/>
        </w:rPr>
        <w:t xml:space="preserve"> z przedstawieniem swojego stanowiska.</w:t>
      </w:r>
    </w:p>
    <w:p w14:paraId="37393E65" w14:textId="77777777" w:rsidR="002C6E4B" w:rsidRDefault="00E72678" w:rsidP="002C6E4B">
      <w:pPr>
        <w:pStyle w:val="Tekstpodstawowywcity"/>
        <w:tabs>
          <w:tab w:val="left" w:pos="36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odczytał projekt uchwały.</w:t>
      </w:r>
    </w:p>
    <w:p w14:paraId="4D01C217" w14:textId="62259477" w:rsidR="00E72678" w:rsidRPr="006318BD" w:rsidRDefault="00E72678" w:rsidP="00365FFD">
      <w:pPr>
        <w:pStyle w:val="Tekstpodstawowywcity"/>
        <w:tabs>
          <w:tab w:val="left" w:pos="360"/>
        </w:tabs>
        <w:spacing w:before="240" w:after="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 w:rsidR="00365FFD">
        <w:rPr>
          <w:rFonts w:ascii="Arial" w:hAnsi="Arial" w:cs="Arial"/>
        </w:rPr>
        <w:tab/>
      </w:r>
      <w:r w:rsidR="00365FFD">
        <w:rPr>
          <w:rFonts w:ascii="Arial" w:hAnsi="Arial" w:cs="Arial"/>
        </w:rPr>
        <w:br/>
      </w:r>
    </w:p>
    <w:p w14:paraId="577FBC3A" w14:textId="77777777" w:rsidR="00E72678" w:rsidRPr="00F152EA" w:rsidRDefault="00E72678" w:rsidP="00365FFD">
      <w:pPr>
        <w:pStyle w:val="Tekstpodstawowywcity"/>
        <w:tabs>
          <w:tab w:val="left" w:pos="426"/>
          <w:tab w:val="left" w:pos="720"/>
        </w:tabs>
        <w:spacing w:after="0" w:line="360" w:lineRule="auto"/>
        <w:ind w:left="720" w:hanging="72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Głosowanie nad projektem uchwały:</w:t>
      </w:r>
    </w:p>
    <w:p w14:paraId="6D3310AC" w14:textId="22F2674B" w:rsidR="00E72678" w:rsidRPr="002C6E4B" w:rsidRDefault="00E72678" w:rsidP="00B26416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 xml:space="preserve">Za - </w:t>
      </w:r>
      <w:r w:rsidR="002C1752">
        <w:rPr>
          <w:rFonts w:ascii="Arial" w:hAnsi="Arial" w:cs="Arial"/>
          <w:b/>
          <w:bCs/>
        </w:rPr>
        <w:t>12</w:t>
      </w:r>
      <w:r w:rsidRPr="00F152EA">
        <w:rPr>
          <w:rFonts w:ascii="Arial" w:hAnsi="Arial" w:cs="Arial"/>
          <w:b/>
          <w:bCs/>
        </w:rPr>
        <w:t>, przeciw - 0, wstrzymało się – 0.</w:t>
      </w:r>
    </w:p>
    <w:p w14:paraId="5B137F9C" w14:textId="5AB4D7C1" w:rsidR="00E72678" w:rsidRPr="00F152EA" w:rsidRDefault="00E72678" w:rsidP="00B26416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W wyniku głosowania uchwała nr </w:t>
      </w:r>
      <w:r w:rsidR="007066CA" w:rsidRPr="00F152EA">
        <w:rPr>
          <w:rFonts w:ascii="Arial" w:hAnsi="Arial" w:cs="Arial"/>
        </w:rPr>
        <w:t>XVI</w:t>
      </w:r>
      <w:r w:rsidR="002C1752">
        <w:rPr>
          <w:rFonts w:ascii="Arial" w:hAnsi="Arial" w:cs="Arial"/>
        </w:rPr>
        <w:t>I/61</w:t>
      </w:r>
      <w:r w:rsidR="007066CA" w:rsidRPr="00F152EA">
        <w:rPr>
          <w:rFonts w:ascii="Arial" w:hAnsi="Arial" w:cs="Arial"/>
        </w:rPr>
        <w:t xml:space="preserve">/VII/2020 </w:t>
      </w:r>
      <w:r w:rsidRPr="00F152EA">
        <w:rPr>
          <w:rFonts w:ascii="Arial" w:hAnsi="Arial" w:cs="Arial"/>
        </w:rPr>
        <w:t>została podjęta przez Radę Osiedla.</w:t>
      </w:r>
    </w:p>
    <w:p w14:paraId="6BC63E17" w14:textId="48CB1204" w:rsidR="002C1752" w:rsidRPr="00D37224" w:rsidRDefault="002C1752" w:rsidP="00D37224">
      <w:pPr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</w:rPr>
      </w:pPr>
      <w:r w:rsidRPr="00553A94">
        <w:rPr>
          <w:rFonts w:ascii="Arial" w:hAnsi="Arial" w:cs="Arial"/>
          <w:b/>
        </w:rPr>
        <w:t>Projekt uchwały w sprawie zaopiniowania projektu przebudowy pasa drogowego na ul. Krośnieńskiej i ul. Bełchatowskiej w Poznaniu</w:t>
      </w:r>
      <w:r w:rsidR="00010DD0" w:rsidRPr="00F152EA">
        <w:rPr>
          <w:rFonts w:ascii="Arial" w:hAnsi="Arial" w:cs="Arial"/>
          <w:b/>
          <w:bCs/>
        </w:rPr>
        <w:t>.</w:t>
      </w:r>
      <w:r w:rsidR="00EB1D0E">
        <w:rPr>
          <w:rFonts w:ascii="Arial" w:hAnsi="Arial" w:cs="Arial"/>
          <w:b/>
          <w:bCs/>
        </w:rPr>
        <w:tab/>
      </w:r>
      <w:r w:rsidR="00EB1D0E">
        <w:rPr>
          <w:rFonts w:ascii="Arial" w:hAnsi="Arial" w:cs="Arial"/>
          <w:b/>
          <w:bCs/>
        </w:rPr>
        <w:tab/>
      </w:r>
    </w:p>
    <w:p w14:paraId="54C89391" w14:textId="0C3EA405" w:rsidR="007A3E4D" w:rsidRDefault="00690D90" w:rsidP="002C1752">
      <w:pPr>
        <w:pStyle w:val="Tekstpodstawowywcity"/>
        <w:tabs>
          <w:tab w:val="left" w:pos="36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Marek Kałążny, przekazał głos </w:t>
      </w:r>
      <w:r w:rsidR="002C1752" w:rsidRPr="00F152EA">
        <w:rPr>
          <w:rFonts w:ascii="Arial" w:hAnsi="Arial" w:cs="Arial"/>
        </w:rPr>
        <w:t>Przewodniczącemu Za</w:t>
      </w:r>
      <w:r w:rsidR="002C1752">
        <w:rPr>
          <w:rFonts w:ascii="Arial" w:hAnsi="Arial" w:cs="Arial"/>
        </w:rPr>
        <w:t xml:space="preserve">rządu Osiedla, Pawłowi </w:t>
      </w:r>
      <w:proofErr w:type="spellStart"/>
      <w:r w:rsidR="002C1752">
        <w:rPr>
          <w:rFonts w:ascii="Arial" w:hAnsi="Arial" w:cs="Arial"/>
        </w:rPr>
        <w:t>Rosadzie</w:t>
      </w:r>
      <w:proofErr w:type="spellEnd"/>
      <w:r w:rsidR="002A45D3">
        <w:rPr>
          <w:rFonts w:ascii="Arial" w:hAnsi="Arial" w:cs="Arial"/>
        </w:rPr>
        <w:t xml:space="preserve">. Pan Paweł </w:t>
      </w:r>
      <w:r w:rsidR="00FF0053">
        <w:rPr>
          <w:rFonts w:ascii="Arial" w:hAnsi="Arial" w:cs="Arial"/>
        </w:rPr>
        <w:t>poinformował r</w:t>
      </w:r>
      <w:r w:rsidR="002C1752">
        <w:rPr>
          <w:rFonts w:ascii="Arial" w:hAnsi="Arial" w:cs="Arial"/>
        </w:rPr>
        <w:t xml:space="preserve">adnych o projekcie, który </w:t>
      </w:r>
      <w:r w:rsidR="002A45D3">
        <w:rPr>
          <w:rFonts w:ascii="Arial" w:hAnsi="Arial" w:cs="Arial"/>
        </w:rPr>
        <w:t>został przekazany</w:t>
      </w:r>
      <w:r w:rsidR="002C1752">
        <w:rPr>
          <w:rFonts w:ascii="Arial" w:hAnsi="Arial" w:cs="Arial"/>
        </w:rPr>
        <w:t xml:space="preserve"> również mieszkańcom ulicy Krośnieńskiej. W wyniku przeprowadzonych konsultacji </w:t>
      </w:r>
      <w:r w:rsidR="007A3E4D">
        <w:rPr>
          <w:rFonts w:ascii="Arial" w:hAnsi="Arial" w:cs="Arial"/>
        </w:rPr>
        <w:t>otrzymano pozytywną opinię. Wobec powyższego Przewodniczący Zarządu rekomenduje przestawiony projekt do przyjęcia.</w:t>
      </w:r>
    </w:p>
    <w:p w14:paraId="5AED55BB" w14:textId="3C227097" w:rsidR="002C1752" w:rsidRDefault="002C1752" w:rsidP="007A3E4D">
      <w:pPr>
        <w:pStyle w:val="Tekstpodstawowywcity"/>
        <w:tabs>
          <w:tab w:val="left" w:pos="360"/>
        </w:tabs>
        <w:ind w:left="0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odczytał projekt uchwały.</w:t>
      </w:r>
    </w:p>
    <w:p w14:paraId="5DFEBC1E" w14:textId="77777777" w:rsidR="002C1752" w:rsidRPr="006318BD" w:rsidRDefault="002C1752" w:rsidP="002C1752">
      <w:pPr>
        <w:pStyle w:val="Tekstpodstawowywcity"/>
        <w:tabs>
          <w:tab w:val="left" w:pos="360"/>
        </w:tabs>
        <w:spacing w:before="240" w:after="0"/>
        <w:ind w:left="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1083A99C" w14:textId="77777777" w:rsidR="002C1752" w:rsidRPr="00F152EA" w:rsidRDefault="002C1752" w:rsidP="002C1752">
      <w:pPr>
        <w:pStyle w:val="Tekstpodstawowywcity"/>
        <w:tabs>
          <w:tab w:val="left" w:pos="426"/>
          <w:tab w:val="left" w:pos="720"/>
        </w:tabs>
        <w:spacing w:after="0" w:line="360" w:lineRule="auto"/>
        <w:ind w:left="36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Głosowanie nad projektem uchwały:</w:t>
      </w:r>
    </w:p>
    <w:p w14:paraId="260E8FED" w14:textId="77777777" w:rsidR="002C1752" w:rsidRPr="002C6E4B" w:rsidRDefault="002C1752" w:rsidP="002C1752">
      <w:pPr>
        <w:pStyle w:val="Tekstpodstawowywcity"/>
        <w:tabs>
          <w:tab w:val="left" w:pos="426"/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 xml:space="preserve">Za - </w:t>
      </w:r>
      <w:r>
        <w:rPr>
          <w:rFonts w:ascii="Arial" w:hAnsi="Arial" w:cs="Arial"/>
          <w:b/>
          <w:bCs/>
        </w:rPr>
        <w:t>12</w:t>
      </w:r>
      <w:r w:rsidRPr="00F152EA">
        <w:rPr>
          <w:rFonts w:ascii="Arial" w:hAnsi="Arial" w:cs="Arial"/>
          <w:b/>
          <w:bCs/>
        </w:rPr>
        <w:t>, przeciw - 0, wstrzymało się – 0.</w:t>
      </w:r>
    </w:p>
    <w:p w14:paraId="3DFCBAD6" w14:textId="6B7BE564" w:rsidR="00D37224" w:rsidRPr="00F152EA" w:rsidRDefault="002C1752" w:rsidP="00D37224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XVI</w:t>
      </w:r>
      <w:r>
        <w:rPr>
          <w:rFonts w:ascii="Arial" w:hAnsi="Arial" w:cs="Arial"/>
        </w:rPr>
        <w:t>I</w:t>
      </w:r>
      <w:r w:rsidR="007A3E4D">
        <w:rPr>
          <w:rFonts w:ascii="Arial" w:hAnsi="Arial" w:cs="Arial"/>
        </w:rPr>
        <w:t>/62</w:t>
      </w:r>
      <w:r w:rsidRPr="00F152EA">
        <w:rPr>
          <w:rFonts w:ascii="Arial" w:hAnsi="Arial" w:cs="Arial"/>
        </w:rPr>
        <w:t>/VII/2020 została podjęta przez Radę Osiedla.</w:t>
      </w:r>
      <w:r w:rsidR="00D37224">
        <w:rPr>
          <w:rFonts w:ascii="Arial" w:hAnsi="Arial" w:cs="Arial"/>
        </w:rPr>
        <w:br/>
      </w:r>
    </w:p>
    <w:p w14:paraId="0D5E9FC4" w14:textId="0AB00EC9" w:rsidR="00010DD0" w:rsidRPr="00964273" w:rsidRDefault="00690D90" w:rsidP="00964273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b/>
        </w:rPr>
      </w:pPr>
      <w:r w:rsidRPr="00964273">
        <w:rPr>
          <w:rFonts w:ascii="Arial" w:hAnsi="Arial" w:cs="Arial"/>
          <w:b/>
        </w:rPr>
        <w:t xml:space="preserve">Projekt uchwały w sprawie wniosku do wydziałów i miejskich jednostek </w:t>
      </w:r>
      <w:r w:rsidR="00BF782E" w:rsidRPr="00964273">
        <w:rPr>
          <w:rFonts w:ascii="Arial" w:hAnsi="Arial" w:cs="Arial"/>
          <w:b/>
        </w:rPr>
        <w:t xml:space="preserve">  </w:t>
      </w:r>
      <w:r w:rsidRPr="00964273">
        <w:rPr>
          <w:rFonts w:ascii="Arial" w:hAnsi="Arial" w:cs="Arial"/>
          <w:b/>
        </w:rPr>
        <w:t>organizacyjnych o dokonanie zmian w planach finansowych na 2020 r.</w:t>
      </w:r>
    </w:p>
    <w:p w14:paraId="098A6141" w14:textId="30FCD84E" w:rsidR="00690D90" w:rsidRDefault="00690D90" w:rsidP="00010DD0">
      <w:pPr>
        <w:spacing w:line="276" w:lineRule="auto"/>
        <w:jc w:val="both"/>
        <w:rPr>
          <w:rFonts w:ascii="Arial" w:hAnsi="Arial" w:cs="Arial"/>
        </w:rPr>
      </w:pPr>
      <w:r w:rsidRPr="00690D90">
        <w:rPr>
          <w:rFonts w:ascii="Arial" w:hAnsi="Arial" w:cs="Arial"/>
        </w:rPr>
        <w:t xml:space="preserve">Przewodniczący Rady Osiedla, Marek Kałążny, przekazał głos Przewodniczącemu Zarządu Osiedla, Pawłowi </w:t>
      </w:r>
      <w:proofErr w:type="spellStart"/>
      <w:r w:rsidRPr="00690D90">
        <w:rPr>
          <w:rFonts w:ascii="Arial" w:hAnsi="Arial" w:cs="Arial"/>
        </w:rPr>
        <w:t>Rosadzie</w:t>
      </w:r>
      <w:proofErr w:type="spellEnd"/>
      <w:r w:rsidRPr="00690D90">
        <w:rPr>
          <w:rFonts w:ascii="Arial" w:hAnsi="Arial" w:cs="Arial"/>
        </w:rPr>
        <w:t xml:space="preserve">. Przedstawił </w:t>
      </w:r>
      <w:r>
        <w:rPr>
          <w:rFonts w:ascii="Arial" w:hAnsi="Arial" w:cs="Arial"/>
        </w:rPr>
        <w:t xml:space="preserve">on </w:t>
      </w:r>
      <w:r w:rsidRPr="00690D90">
        <w:rPr>
          <w:rFonts w:ascii="Arial" w:hAnsi="Arial" w:cs="Arial"/>
        </w:rPr>
        <w:t xml:space="preserve">radnym propozycję przeniesienia 29 500,00 zł z działań kulturalnych, 3 500,00 zł z </w:t>
      </w:r>
      <w:r w:rsidRPr="00690D90">
        <w:rPr>
          <w:rFonts w:ascii="Arial" w:hAnsi="Arial" w:cs="Arial"/>
          <w:color w:val="000000"/>
        </w:rPr>
        <w:t>organizacji spotkań świątecznych dla osób starszych, emerytów i rencistów przez podmioty niezaliczane do sektora finansów publicznych</w:t>
      </w:r>
      <w:r>
        <w:rPr>
          <w:rFonts w:ascii="Arial" w:hAnsi="Arial" w:cs="Arial"/>
          <w:color w:val="000000"/>
        </w:rPr>
        <w:t xml:space="preserve"> oraz </w:t>
      </w:r>
      <w:r w:rsidRPr="00690D90">
        <w:rPr>
          <w:rFonts w:ascii="Arial" w:hAnsi="Arial" w:cs="Arial"/>
          <w:color w:val="000000"/>
        </w:rPr>
        <w:t xml:space="preserve"> 3 500,00 zł z </w:t>
      </w:r>
      <w:r>
        <w:rPr>
          <w:rFonts w:ascii="Arial" w:hAnsi="Arial" w:cs="Arial"/>
          <w:color w:val="000000"/>
        </w:rPr>
        <w:t>o</w:t>
      </w:r>
      <w:r w:rsidRPr="00690D90">
        <w:rPr>
          <w:rFonts w:ascii="Arial" w:hAnsi="Arial" w:cs="Arial"/>
          <w:color w:val="000000"/>
        </w:rPr>
        <w:t xml:space="preserve">rganizacji spotkań świątecznych dla dzieci </w:t>
      </w:r>
      <w:r>
        <w:rPr>
          <w:rFonts w:ascii="Arial" w:hAnsi="Arial" w:cs="Arial"/>
          <w:color w:val="000000"/>
        </w:rPr>
        <w:br/>
      </w:r>
      <w:r w:rsidRPr="00690D90">
        <w:rPr>
          <w:rFonts w:ascii="Arial" w:hAnsi="Arial" w:cs="Arial"/>
          <w:color w:val="000000"/>
        </w:rPr>
        <w:t xml:space="preserve">i młodzieży z rodzin w trudnej sytuacji życiowej przez podmioty niezaliczane do sektora finansów publicznych </w:t>
      </w:r>
      <w:r w:rsidRPr="00690D90">
        <w:rPr>
          <w:rFonts w:ascii="Arial" w:hAnsi="Arial" w:cs="Arial"/>
        </w:rPr>
        <w:t>na budowę chodnika na ulicy Ząbkowickiej.</w:t>
      </w:r>
      <w:r>
        <w:rPr>
          <w:rFonts w:ascii="Arial" w:hAnsi="Arial" w:cs="Arial"/>
        </w:rPr>
        <w:t xml:space="preserve"> Wytłumaczył, </w:t>
      </w:r>
      <w:r>
        <w:rPr>
          <w:rFonts w:ascii="Arial" w:hAnsi="Arial" w:cs="Arial"/>
        </w:rPr>
        <w:br/>
        <w:t xml:space="preserve">iż decyzja ta wynika z braku możliwość przeprowadzenia w bieżącym roku festynów </w:t>
      </w:r>
      <w:r>
        <w:rPr>
          <w:rFonts w:ascii="Arial" w:hAnsi="Arial" w:cs="Arial"/>
        </w:rPr>
        <w:br/>
        <w:t xml:space="preserve">i spotkań, wobec czego przeniesienie środków na realizację innych celów jest zasadne. </w:t>
      </w:r>
    </w:p>
    <w:p w14:paraId="6F02F463" w14:textId="77777777" w:rsidR="00D37224" w:rsidRDefault="00D37224" w:rsidP="00010DD0">
      <w:pPr>
        <w:spacing w:line="276" w:lineRule="auto"/>
        <w:jc w:val="both"/>
        <w:rPr>
          <w:rFonts w:ascii="Arial" w:hAnsi="Arial" w:cs="Arial"/>
        </w:rPr>
      </w:pPr>
    </w:p>
    <w:p w14:paraId="0EB9A41A" w14:textId="77777777" w:rsidR="00690D90" w:rsidRDefault="00690D90" w:rsidP="00690D90">
      <w:pPr>
        <w:pStyle w:val="Tekstpodstawowywcity"/>
        <w:tabs>
          <w:tab w:val="left" w:pos="360"/>
        </w:tabs>
        <w:ind w:left="0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odczytał projekt uchwały.</w:t>
      </w:r>
    </w:p>
    <w:p w14:paraId="02D92B94" w14:textId="074CCBFD" w:rsidR="00690D90" w:rsidRPr="006318BD" w:rsidRDefault="00690D90" w:rsidP="00690D90">
      <w:pPr>
        <w:pStyle w:val="Tekstpodstawowywcity"/>
        <w:tabs>
          <w:tab w:val="left" w:pos="360"/>
        </w:tabs>
        <w:spacing w:before="240" w:after="0"/>
        <w:ind w:left="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 w:rsidR="006C645B">
        <w:rPr>
          <w:rFonts w:ascii="Arial" w:hAnsi="Arial" w:cs="Arial"/>
        </w:rPr>
        <w:tab/>
      </w:r>
    </w:p>
    <w:p w14:paraId="60696DBC" w14:textId="77777777" w:rsidR="00690D90" w:rsidRPr="00F152EA" w:rsidRDefault="00690D90" w:rsidP="006C645B">
      <w:pPr>
        <w:pStyle w:val="Tekstpodstawowywcity"/>
        <w:tabs>
          <w:tab w:val="left" w:pos="426"/>
          <w:tab w:val="left" w:pos="720"/>
        </w:tabs>
        <w:spacing w:before="240" w:after="0" w:line="360" w:lineRule="auto"/>
        <w:ind w:left="36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lastRenderedPageBreak/>
        <w:t>Głosowanie nad projektem uchwały:</w:t>
      </w:r>
    </w:p>
    <w:p w14:paraId="47A39C24" w14:textId="77777777" w:rsidR="00690D90" w:rsidRPr="002C6E4B" w:rsidRDefault="00690D90" w:rsidP="00690D90">
      <w:pPr>
        <w:pStyle w:val="Tekstpodstawowywcity"/>
        <w:tabs>
          <w:tab w:val="left" w:pos="426"/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 xml:space="preserve">Za - </w:t>
      </w:r>
      <w:r>
        <w:rPr>
          <w:rFonts w:ascii="Arial" w:hAnsi="Arial" w:cs="Arial"/>
          <w:b/>
          <w:bCs/>
        </w:rPr>
        <w:t>12</w:t>
      </w:r>
      <w:r w:rsidRPr="00F152EA">
        <w:rPr>
          <w:rFonts w:ascii="Arial" w:hAnsi="Arial" w:cs="Arial"/>
          <w:b/>
          <w:bCs/>
        </w:rPr>
        <w:t>, przeciw - 0, wstrzymało się – 0.</w:t>
      </w:r>
    </w:p>
    <w:p w14:paraId="22685890" w14:textId="246D26B3" w:rsidR="002A45D3" w:rsidRPr="00F152EA" w:rsidRDefault="00690D90" w:rsidP="002A45D3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XVI</w:t>
      </w:r>
      <w:r>
        <w:rPr>
          <w:rFonts w:ascii="Arial" w:hAnsi="Arial" w:cs="Arial"/>
        </w:rPr>
        <w:t>I/63</w:t>
      </w:r>
      <w:r w:rsidRPr="00F152EA">
        <w:rPr>
          <w:rFonts w:ascii="Arial" w:hAnsi="Arial" w:cs="Arial"/>
        </w:rPr>
        <w:t>/VII/2020 została podjęta przez Radę Osiedla.</w:t>
      </w:r>
    </w:p>
    <w:p w14:paraId="2D50BF16" w14:textId="27A9AEE7" w:rsidR="00FB71B0" w:rsidRPr="00964273" w:rsidRDefault="00FB71B0" w:rsidP="00964273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/>
        </w:rPr>
      </w:pPr>
      <w:r w:rsidRPr="00964273">
        <w:rPr>
          <w:rFonts w:ascii="Arial" w:hAnsi="Arial" w:cs="Arial"/>
          <w:b/>
        </w:rPr>
        <w:t xml:space="preserve">Projekt uchwały w sprawie zaopiniowania projektów zgłoszonych do </w:t>
      </w:r>
      <w:r w:rsidR="00834C10" w:rsidRPr="00964273">
        <w:rPr>
          <w:rFonts w:ascii="Arial" w:hAnsi="Arial" w:cs="Arial"/>
          <w:b/>
        </w:rPr>
        <w:t xml:space="preserve"> </w:t>
      </w:r>
      <w:r w:rsidRPr="00964273">
        <w:rPr>
          <w:rFonts w:ascii="Arial" w:hAnsi="Arial" w:cs="Arial"/>
          <w:b/>
        </w:rPr>
        <w:t>Poznańskiego Budżetu Obywatelskiego 2021.</w:t>
      </w:r>
    </w:p>
    <w:p w14:paraId="06983493" w14:textId="17FAC13A" w:rsidR="00FB71B0" w:rsidRDefault="00FB71B0" w:rsidP="00D37224">
      <w:pPr>
        <w:spacing w:before="240" w:line="276" w:lineRule="auto"/>
        <w:jc w:val="both"/>
        <w:rPr>
          <w:rFonts w:ascii="Arial" w:hAnsi="Arial" w:cs="Arial"/>
        </w:rPr>
      </w:pPr>
      <w:r w:rsidRPr="00690D90">
        <w:rPr>
          <w:rFonts w:ascii="Arial" w:hAnsi="Arial" w:cs="Arial"/>
        </w:rPr>
        <w:t>Przewodniczący Rady Osiedla, Marek Kałążny, przekazał głos Pr</w:t>
      </w:r>
      <w:r w:rsidR="002A45D3">
        <w:rPr>
          <w:rFonts w:ascii="Arial" w:hAnsi="Arial" w:cs="Arial"/>
        </w:rPr>
        <w:t xml:space="preserve">zewodniczącemu Zarządu Osiedla, </w:t>
      </w:r>
      <w:r>
        <w:rPr>
          <w:rFonts w:ascii="Arial" w:hAnsi="Arial" w:cs="Arial"/>
        </w:rPr>
        <w:t xml:space="preserve">przedstawił </w:t>
      </w:r>
      <w:r w:rsidR="002A45D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propon</w:t>
      </w:r>
      <w:r w:rsidR="002A45D3">
        <w:rPr>
          <w:rFonts w:ascii="Arial" w:hAnsi="Arial" w:cs="Arial"/>
        </w:rPr>
        <w:t>owane projekty do zaopiniowania, które zostały</w:t>
      </w:r>
      <w:r>
        <w:rPr>
          <w:rFonts w:ascii="Arial" w:hAnsi="Arial" w:cs="Arial"/>
        </w:rPr>
        <w:t xml:space="preserve"> zgłoszone do Poznańskiego Budżetu Obywatelskiego 2021. Wszyscy radni zgodzili się, aby zaopiniować je pozytywnie.</w:t>
      </w:r>
    </w:p>
    <w:p w14:paraId="4C445904" w14:textId="77777777" w:rsidR="00FB71B0" w:rsidRDefault="00FB71B0" w:rsidP="00FB71B0">
      <w:pPr>
        <w:spacing w:line="276" w:lineRule="auto"/>
        <w:jc w:val="both"/>
        <w:rPr>
          <w:rFonts w:ascii="Arial" w:hAnsi="Arial" w:cs="Arial"/>
        </w:rPr>
      </w:pPr>
    </w:p>
    <w:p w14:paraId="18259A3C" w14:textId="77777777" w:rsidR="00FB71B0" w:rsidRDefault="00FB71B0" w:rsidP="00FB71B0">
      <w:pPr>
        <w:pStyle w:val="Tekstpodstawowywcity"/>
        <w:tabs>
          <w:tab w:val="left" w:pos="360"/>
        </w:tabs>
        <w:ind w:left="0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odczytał projekt uchwały.</w:t>
      </w:r>
    </w:p>
    <w:p w14:paraId="759AB76D" w14:textId="77777777" w:rsidR="00FB71B0" w:rsidRPr="006318BD" w:rsidRDefault="00FB71B0" w:rsidP="00834C10">
      <w:pPr>
        <w:pStyle w:val="Tekstpodstawowywcity"/>
        <w:tabs>
          <w:tab w:val="left" w:pos="360"/>
        </w:tabs>
        <w:spacing w:before="240" w:after="0"/>
        <w:ind w:left="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B7BC350" w14:textId="77777777" w:rsidR="00FB71B0" w:rsidRPr="00F152EA" w:rsidRDefault="00FB71B0" w:rsidP="00834C10">
      <w:pPr>
        <w:pStyle w:val="Tekstpodstawowywcity"/>
        <w:tabs>
          <w:tab w:val="left" w:pos="426"/>
          <w:tab w:val="left" w:pos="720"/>
        </w:tabs>
        <w:spacing w:after="0" w:line="360" w:lineRule="auto"/>
        <w:ind w:left="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Głosowanie nad projektem uchwały:</w:t>
      </w:r>
    </w:p>
    <w:p w14:paraId="6600B17F" w14:textId="77777777" w:rsidR="00FB71B0" w:rsidRPr="002C6E4B" w:rsidRDefault="00FB71B0" w:rsidP="00FB71B0">
      <w:pPr>
        <w:pStyle w:val="Tekstpodstawowywcity"/>
        <w:tabs>
          <w:tab w:val="left" w:pos="426"/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 xml:space="preserve">Za - </w:t>
      </w:r>
      <w:r>
        <w:rPr>
          <w:rFonts w:ascii="Arial" w:hAnsi="Arial" w:cs="Arial"/>
          <w:b/>
          <w:bCs/>
        </w:rPr>
        <w:t>12</w:t>
      </w:r>
      <w:r w:rsidRPr="00F152EA">
        <w:rPr>
          <w:rFonts w:ascii="Arial" w:hAnsi="Arial" w:cs="Arial"/>
          <w:b/>
          <w:bCs/>
        </w:rPr>
        <w:t>, przeciw - 0, wstrzymało się – 0.</w:t>
      </w:r>
    </w:p>
    <w:p w14:paraId="43A64262" w14:textId="44FC00B3" w:rsidR="00FB71B0" w:rsidRDefault="00FB71B0" w:rsidP="00FB71B0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XVI</w:t>
      </w:r>
      <w:r>
        <w:rPr>
          <w:rFonts w:ascii="Arial" w:hAnsi="Arial" w:cs="Arial"/>
        </w:rPr>
        <w:t>I/64</w:t>
      </w:r>
      <w:r w:rsidRPr="00F152EA">
        <w:rPr>
          <w:rFonts w:ascii="Arial" w:hAnsi="Arial" w:cs="Arial"/>
        </w:rPr>
        <w:t>/VII/2020 została podjęta przez Radę Osiedla.</w:t>
      </w:r>
    </w:p>
    <w:p w14:paraId="12B3A467" w14:textId="7A7C468B" w:rsidR="00FB71B0" w:rsidRDefault="00FB71B0" w:rsidP="00D37224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 xml:space="preserve"> </w:t>
      </w:r>
      <w:r w:rsidRPr="00553A94">
        <w:rPr>
          <w:rFonts w:ascii="Arial" w:hAnsi="Arial" w:cs="Arial"/>
          <w:b/>
        </w:rPr>
        <w:t>Wolne głosy i wnioski.</w:t>
      </w:r>
    </w:p>
    <w:p w14:paraId="0223DB01" w14:textId="58B5C071" w:rsidR="00010DD0" w:rsidRDefault="00FB71B0" w:rsidP="00D37224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F152EA">
        <w:rPr>
          <w:rFonts w:ascii="Arial" w:hAnsi="Arial" w:cs="Arial"/>
        </w:rPr>
        <w:t xml:space="preserve">Przewodniczący Rady </w:t>
      </w:r>
      <w:r>
        <w:rPr>
          <w:rFonts w:ascii="Arial" w:hAnsi="Arial" w:cs="Arial"/>
        </w:rPr>
        <w:t xml:space="preserve">Osiedla, Marek Kałążny, przekazał głos przybyłym mieszkańcom, którzy chcieli się wypowiedzieć na temat podejmowanych uchwał. Mieszkańcy placu Światowida zaznaczyli raz jeszcze, że nie zgadzają się na zniesienie nazwy ulicy. </w:t>
      </w:r>
      <w:r w:rsidR="002A45D3">
        <w:rPr>
          <w:rFonts w:ascii="Arial" w:hAnsi="Arial" w:cs="Arial"/>
        </w:rPr>
        <w:tab/>
      </w:r>
      <w:r w:rsidR="00755A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Radna Dorota Sosińska odczytała pismo mieszkańców </w:t>
      </w:r>
      <w:r w:rsidR="002A45D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ul. Różyckiego, </w:t>
      </w:r>
      <w:r w:rsidR="002A45D3">
        <w:rPr>
          <w:rFonts w:ascii="Arial" w:hAnsi="Arial" w:cs="Arial"/>
        </w:rPr>
        <w:t>w którym zawarta była prośba do Rady</w:t>
      </w:r>
      <w:r>
        <w:rPr>
          <w:rFonts w:ascii="Arial" w:hAnsi="Arial" w:cs="Arial"/>
        </w:rPr>
        <w:t xml:space="preserve"> Osiedla </w:t>
      </w:r>
      <w:proofErr w:type="spellStart"/>
      <w:r>
        <w:rPr>
          <w:rFonts w:ascii="Arial" w:hAnsi="Arial" w:cs="Arial"/>
        </w:rPr>
        <w:t>Junikowo</w:t>
      </w:r>
      <w:proofErr w:type="spellEnd"/>
      <w:r>
        <w:rPr>
          <w:rFonts w:ascii="Arial" w:hAnsi="Arial" w:cs="Arial"/>
        </w:rPr>
        <w:t xml:space="preserve">  o interwencję w sprawie nieczystości na posesji nr 11 i 13.</w:t>
      </w:r>
      <w:r w:rsidR="002A45D3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Przewodniczący Zarządu, Paweł </w:t>
      </w:r>
      <w:proofErr w:type="spellStart"/>
      <w:r>
        <w:rPr>
          <w:rFonts w:ascii="Arial" w:hAnsi="Arial" w:cs="Arial"/>
        </w:rPr>
        <w:t>Rosada</w:t>
      </w:r>
      <w:proofErr w:type="spellEnd"/>
      <w:r>
        <w:rPr>
          <w:rFonts w:ascii="Arial" w:hAnsi="Arial" w:cs="Arial"/>
        </w:rPr>
        <w:t xml:space="preserve"> poprosił jeszcze raz radnych o udział </w:t>
      </w:r>
      <w:r w:rsidR="00834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posiedzeniach podkomisji </w:t>
      </w:r>
      <w:r w:rsidR="00755A7D" w:rsidRPr="00755A7D">
        <w:rPr>
          <w:rFonts w:ascii="Arial" w:hAnsi="Arial" w:cs="Arial"/>
          <w:bCs/>
          <w:color w:val="000000"/>
          <w:shd w:val="clear" w:color="auto" w:fill="F7F7F7"/>
        </w:rPr>
        <w:t>ds. ewaluacji i reformy jednostek pomocniczych</w:t>
      </w:r>
      <w:r w:rsidR="00755A7D">
        <w:rPr>
          <w:rFonts w:ascii="Arial" w:hAnsi="Arial" w:cs="Arial"/>
          <w:bCs/>
          <w:color w:val="000000"/>
          <w:shd w:val="clear" w:color="auto" w:fill="F7F7F7"/>
        </w:rPr>
        <w:t>.</w:t>
      </w:r>
    </w:p>
    <w:p w14:paraId="2B6A6CEC" w14:textId="3CDD7997" w:rsidR="00755A7D" w:rsidRDefault="00755A7D" w:rsidP="00D37224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  <w:b/>
        </w:rPr>
      </w:pPr>
      <w:r w:rsidRPr="00553A94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 xml:space="preserve"> </w:t>
      </w:r>
      <w:r w:rsidRPr="00553A94">
        <w:rPr>
          <w:rFonts w:ascii="Arial" w:hAnsi="Arial" w:cs="Arial"/>
          <w:b/>
        </w:rPr>
        <w:t>Zamknięcie sesji.</w:t>
      </w:r>
    </w:p>
    <w:p w14:paraId="3C1E14EE" w14:textId="46B1270C" w:rsidR="00D37224" w:rsidRPr="00D37224" w:rsidRDefault="00755A7D" w:rsidP="00D37224">
      <w:pPr>
        <w:spacing w:before="240" w:line="276" w:lineRule="auto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</w:t>
      </w:r>
      <w:r w:rsidRPr="00E0729E">
        <w:rPr>
          <w:rFonts w:ascii="Arial" w:hAnsi="Arial" w:cs="Arial"/>
        </w:rPr>
        <w:t>Marek Kałążny,</w:t>
      </w:r>
      <w:r w:rsidRPr="00F152EA">
        <w:rPr>
          <w:rFonts w:ascii="Arial" w:hAnsi="Arial" w:cs="Arial"/>
        </w:rPr>
        <w:t xml:space="preserve"> </w:t>
      </w:r>
      <w:r w:rsidR="00D37224">
        <w:rPr>
          <w:rFonts w:ascii="Arial" w:hAnsi="Arial" w:cs="Arial"/>
        </w:rPr>
        <w:t xml:space="preserve">podziękował radnym za przybycie </w:t>
      </w:r>
      <w:r w:rsidRPr="00F152EA">
        <w:rPr>
          <w:rFonts w:ascii="Arial" w:hAnsi="Arial" w:cs="Arial"/>
        </w:rPr>
        <w:t>i zamknął obrady sesji. Sesję zakończono o godz. 18.30.</w:t>
      </w:r>
    </w:p>
    <w:p w14:paraId="56A44DAE" w14:textId="7C8EF6D5" w:rsidR="00D37224" w:rsidRPr="00D37224" w:rsidRDefault="00D37224" w:rsidP="00D37224">
      <w:pPr>
        <w:pStyle w:val="Bezodstpw"/>
        <w:rPr>
          <w:rFonts w:ascii="Arial" w:hAnsi="Arial" w:cs="Arial"/>
          <w:sz w:val="20"/>
          <w:szCs w:val="20"/>
        </w:rPr>
      </w:pPr>
    </w:p>
    <w:p w14:paraId="13A03341" w14:textId="77777777" w:rsidR="00D37224" w:rsidRPr="00D37224" w:rsidRDefault="00D37224" w:rsidP="00D37224">
      <w:pPr>
        <w:pStyle w:val="Bezodstpw"/>
        <w:rPr>
          <w:rFonts w:ascii="Arial" w:hAnsi="Arial" w:cs="Arial"/>
          <w:sz w:val="20"/>
          <w:szCs w:val="20"/>
        </w:rPr>
        <w:sectPr w:rsidR="00D37224" w:rsidRPr="00D37224" w:rsidSect="00D65D8D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</w:p>
    <w:p w14:paraId="7E562F2D" w14:textId="05D449C1" w:rsidR="00D37224" w:rsidRP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>Protokolant</w:t>
      </w:r>
    </w:p>
    <w:p w14:paraId="73DF913B" w14:textId="77777777" w:rsid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 xml:space="preserve">Przewodniczący </w:t>
      </w:r>
    </w:p>
    <w:p w14:paraId="7C2B5160" w14:textId="4BEA3AD3" w:rsidR="00D37224" w:rsidRP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D37224">
        <w:rPr>
          <w:rFonts w:ascii="Arial" w:hAnsi="Arial" w:cs="Arial"/>
          <w:sz w:val="20"/>
          <w:szCs w:val="20"/>
        </w:rPr>
        <w:t>Junikowo</w:t>
      </w:r>
      <w:proofErr w:type="spellEnd"/>
    </w:p>
    <w:p w14:paraId="46F97273" w14:textId="17EFB078" w:rsid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D37224">
        <w:rPr>
          <w:rFonts w:ascii="Arial" w:hAnsi="Arial" w:cs="Arial"/>
          <w:sz w:val="20"/>
          <w:szCs w:val="20"/>
        </w:rPr>
        <w:t>Rosada</w:t>
      </w:r>
      <w:proofErr w:type="spellEnd"/>
    </w:p>
    <w:p w14:paraId="6151BB77" w14:textId="77777777" w:rsidR="00B1370A" w:rsidRDefault="00B1370A" w:rsidP="00B1370A">
      <w:pPr>
        <w:pStyle w:val="Bezodstpw"/>
        <w:rPr>
          <w:rFonts w:ascii="Arial" w:hAnsi="Arial" w:cs="Arial"/>
          <w:sz w:val="20"/>
          <w:szCs w:val="20"/>
        </w:rPr>
      </w:pPr>
    </w:p>
    <w:p w14:paraId="1FA4D9D9" w14:textId="77777777" w:rsidR="00D37224" w:rsidRPr="00D37224" w:rsidRDefault="00D37224" w:rsidP="00D37224">
      <w:pPr>
        <w:pStyle w:val="Bezodstpw"/>
        <w:rPr>
          <w:rFonts w:ascii="Arial" w:hAnsi="Arial" w:cs="Arial"/>
          <w:sz w:val="20"/>
          <w:szCs w:val="20"/>
        </w:rPr>
      </w:pPr>
    </w:p>
    <w:p w14:paraId="3550B93D" w14:textId="77777777" w:rsid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 xml:space="preserve">Przewodniczący </w:t>
      </w:r>
    </w:p>
    <w:p w14:paraId="48E544E1" w14:textId="4773820B" w:rsidR="00D37224" w:rsidRP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D37224">
        <w:rPr>
          <w:rFonts w:ascii="Arial" w:hAnsi="Arial" w:cs="Arial"/>
          <w:sz w:val="20"/>
          <w:szCs w:val="20"/>
        </w:rPr>
        <w:t>Junikowo</w:t>
      </w:r>
      <w:proofErr w:type="spellEnd"/>
    </w:p>
    <w:p w14:paraId="4877EFB0" w14:textId="2F32392E" w:rsidR="00D37224" w:rsidRDefault="00D37224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37224">
        <w:rPr>
          <w:rFonts w:ascii="Arial" w:hAnsi="Arial" w:cs="Arial"/>
          <w:sz w:val="20"/>
          <w:szCs w:val="20"/>
        </w:rPr>
        <w:t>(-) Marek Kałążny</w:t>
      </w:r>
    </w:p>
    <w:p w14:paraId="5CF22EE5" w14:textId="773D51E6" w:rsidR="00B1370A" w:rsidRDefault="00B1370A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41D7445" w14:textId="28489FD3" w:rsidR="00B1370A" w:rsidRPr="00D37224" w:rsidRDefault="00B1370A" w:rsidP="00D3722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02AF4F4A" w14:textId="6AD3EEE0" w:rsidR="00D37224" w:rsidRDefault="00D37224" w:rsidP="00EC6A1E">
      <w:pPr>
        <w:jc w:val="both"/>
        <w:rPr>
          <w:rFonts w:ascii="Arial" w:hAnsi="Arial" w:cs="Arial"/>
          <w:sz w:val="16"/>
        </w:rPr>
      </w:pPr>
    </w:p>
    <w:p w14:paraId="5F7FF358" w14:textId="77777777" w:rsidR="00D37224" w:rsidRDefault="00D37224" w:rsidP="00EC6A1E">
      <w:pPr>
        <w:jc w:val="both"/>
        <w:rPr>
          <w:rFonts w:ascii="Arial" w:hAnsi="Arial" w:cs="Arial"/>
          <w:sz w:val="16"/>
        </w:rPr>
        <w:sectPr w:rsidR="00D37224" w:rsidSect="00D37224">
          <w:type w:val="continuous"/>
          <w:pgSz w:w="11906" w:h="16838" w:code="9"/>
          <w:pgMar w:top="1417" w:right="1417" w:bottom="1417" w:left="1417" w:header="567" w:footer="567" w:gutter="0"/>
          <w:cols w:num="2" w:space="708"/>
          <w:docGrid w:linePitch="360"/>
        </w:sectPr>
      </w:pPr>
    </w:p>
    <w:p w14:paraId="1A23A09E" w14:textId="6915C18E" w:rsidR="00EC6A1E" w:rsidRPr="00F152EA" w:rsidRDefault="00D37224" w:rsidP="00EC6A1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EC6A1E" w:rsidRPr="00F152EA">
        <w:rPr>
          <w:rFonts w:ascii="Arial" w:hAnsi="Arial" w:cs="Arial"/>
          <w:sz w:val="16"/>
        </w:rPr>
        <w:t>Załączniki:</w:t>
      </w:r>
    </w:p>
    <w:p w14:paraId="63D5878A" w14:textId="77777777" w:rsidR="00EC6A1E" w:rsidRPr="00F152EA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Lista obecności.</w:t>
      </w:r>
    </w:p>
    <w:p w14:paraId="11BDB78A" w14:textId="77777777" w:rsidR="00EC6A1E" w:rsidRPr="00F152EA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Porządek obrad.</w:t>
      </w:r>
    </w:p>
    <w:p w14:paraId="3636ED05" w14:textId="77777777" w:rsidR="00EC6A1E" w:rsidRPr="00F152EA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II/59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742FA205" w14:textId="77777777" w:rsidR="00EC6A1E" w:rsidRPr="00755A7D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II/60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4BBBBE5A" w14:textId="77777777" w:rsidR="00B1370A" w:rsidRDefault="00B1370A" w:rsidP="00B1370A">
      <w:pPr>
        <w:ind w:left="720"/>
        <w:jc w:val="both"/>
        <w:rPr>
          <w:rFonts w:ascii="Arial" w:hAnsi="Arial" w:cs="Arial"/>
          <w:sz w:val="16"/>
        </w:rPr>
      </w:pPr>
    </w:p>
    <w:p w14:paraId="62678569" w14:textId="38345C0A" w:rsidR="00EC6A1E" w:rsidRPr="00755A7D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II/61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3876070E" w14:textId="77777777" w:rsidR="00EC6A1E" w:rsidRPr="00F152EA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II/62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22F96BDF" w14:textId="77777777" w:rsidR="00EC6A1E" w:rsidRPr="00F152EA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II/63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55ABFDF0" w14:textId="77777777" w:rsidR="00EC6A1E" w:rsidRPr="00755A7D" w:rsidRDefault="00EC6A1E" w:rsidP="00EC6A1E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</w:t>
      </w:r>
      <w:r>
        <w:rPr>
          <w:rFonts w:ascii="Arial" w:hAnsi="Arial" w:cs="Arial"/>
          <w:bCs/>
          <w:sz w:val="16"/>
          <w:szCs w:val="16"/>
        </w:rPr>
        <w:t>II/64</w:t>
      </w:r>
      <w:r w:rsidRPr="00F152EA">
        <w:rPr>
          <w:rFonts w:ascii="Arial" w:hAnsi="Arial" w:cs="Arial"/>
          <w:bCs/>
          <w:sz w:val="16"/>
          <w:szCs w:val="16"/>
        </w:rPr>
        <w:t>/VII/2020</w:t>
      </w:r>
    </w:p>
    <w:p w14:paraId="596C266C" w14:textId="77777777" w:rsidR="00B1370A" w:rsidRDefault="00B1370A" w:rsidP="00FB71B0">
      <w:pPr>
        <w:rPr>
          <w:rFonts w:ascii="Arial" w:hAnsi="Arial" w:cs="Arial"/>
          <w:sz w:val="22"/>
          <w:szCs w:val="22"/>
        </w:rPr>
        <w:sectPr w:rsidR="00B1370A" w:rsidSect="00B1370A">
          <w:type w:val="continuous"/>
          <w:pgSz w:w="11906" w:h="16838" w:code="9"/>
          <w:pgMar w:top="1417" w:right="1417" w:bottom="1417" w:left="1417" w:header="567" w:footer="567" w:gutter="0"/>
          <w:cols w:num="2" w:space="708"/>
          <w:docGrid w:linePitch="360"/>
        </w:sectPr>
      </w:pPr>
    </w:p>
    <w:p w14:paraId="6BEE66E1" w14:textId="3AED140A" w:rsidR="00B56FF5" w:rsidRDefault="00B56FF5">
      <w:pPr>
        <w:rPr>
          <w:rFonts w:ascii="Arial" w:hAnsi="Arial" w:cs="Arial"/>
          <w:sz w:val="20"/>
          <w:szCs w:val="20"/>
        </w:rPr>
      </w:pPr>
    </w:p>
    <w:p w14:paraId="48246157" w14:textId="77777777" w:rsidR="009063A2" w:rsidRDefault="009063A2" w:rsidP="009063A2">
      <w:r>
        <w:lastRenderedPageBreak/>
        <w:t>Przewodniczący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Poznań, 5 października 2020 r.  </w:t>
      </w:r>
      <w:r>
        <w:br/>
        <w:t xml:space="preserve">Rady Osiedla </w:t>
      </w:r>
      <w:proofErr w:type="spellStart"/>
      <w:r>
        <w:t>Junikowo</w:t>
      </w:r>
      <w:proofErr w:type="spellEnd"/>
    </w:p>
    <w:p w14:paraId="36B734C0" w14:textId="77777777" w:rsidR="009063A2" w:rsidRDefault="009063A2" w:rsidP="009063A2"/>
    <w:p w14:paraId="2D6F840A" w14:textId="77777777" w:rsidR="009063A2" w:rsidRDefault="009063A2" w:rsidP="009063A2"/>
    <w:p w14:paraId="2A2948C1" w14:textId="77777777" w:rsidR="009063A2" w:rsidRDefault="009063A2" w:rsidP="009063A2"/>
    <w:p w14:paraId="0CD8D4C8" w14:textId="77777777" w:rsidR="009063A2" w:rsidRDefault="009063A2" w:rsidP="009063A2"/>
    <w:p w14:paraId="7567A6C3" w14:textId="77777777" w:rsidR="009063A2" w:rsidRDefault="009063A2" w:rsidP="009063A2">
      <w:pPr>
        <w:pStyle w:val="Tekstpodstawowy"/>
        <w:jc w:val="center"/>
      </w:pPr>
      <w:r>
        <w:t xml:space="preserve">Na podstawie § 27 ust. 1 pkt 2 uchwały nr LXXVI/1119/V/2010 Rady Miasta Poznania </w:t>
      </w:r>
      <w:r>
        <w:br/>
        <w:t xml:space="preserve">z dnia 31 sierpnia 2010 r. w sprawie uchwalenia statutu Osiedla </w:t>
      </w:r>
      <w:proofErr w:type="spellStart"/>
      <w:r>
        <w:t>Junikowo</w:t>
      </w:r>
      <w:proofErr w:type="spellEnd"/>
      <w:r>
        <w:t>.</w:t>
      </w:r>
    </w:p>
    <w:p w14:paraId="24758A31" w14:textId="77777777" w:rsidR="009063A2" w:rsidRDefault="009063A2" w:rsidP="009063A2">
      <w:pPr>
        <w:spacing w:line="360" w:lineRule="auto"/>
        <w:jc w:val="both"/>
      </w:pPr>
    </w:p>
    <w:p w14:paraId="4C433D50" w14:textId="77777777" w:rsidR="009063A2" w:rsidRDefault="009063A2" w:rsidP="009063A2">
      <w:pPr>
        <w:spacing w:line="360" w:lineRule="auto"/>
        <w:jc w:val="both"/>
      </w:pPr>
    </w:p>
    <w:p w14:paraId="4A93F2CA" w14:textId="77777777" w:rsidR="009063A2" w:rsidRDefault="009063A2" w:rsidP="009063A2">
      <w:pPr>
        <w:spacing w:line="360" w:lineRule="auto"/>
        <w:jc w:val="center"/>
        <w:rPr>
          <w:b/>
        </w:rPr>
      </w:pPr>
      <w:r>
        <w:rPr>
          <w:b/>
        </w:rPr>
        <w:t>zwołuję</w:t>
      </w:r>
    </w:p>
    <w:p w14:paraId="28D60939" w14:textId="77777777" w:rsidR="009063A2" w:rsidRDefault="009063A2" w:rsidP="009063A2">
      <w:pPr>
        <w:spacing w:line="360" w:lineRule="auto"/>
        <w:jc w:val="center"/>
        <w:rPr>
          <w:b/>
        </w:rPr>
      </w:pPr>
      <w:r>
        <w:rPr>
          <w:b/>
        </w:rPr>
        <w:t xml:space="preserve">XVII sesję Rady Osiedla </w:t>
      </w:r>
      <w:proofErr w:type="spellStart"/>
      <w:r>
        <w:rPr>
          <w:b/>
        </w:rPr>
        <w:t>Junikowo</w:t>
      </w:r>
      <w:proofErr w:type="spellEnd"/>
      <w:r>
        <w:rPr>
          <w:b/>
        </w:rPr>
        <w:t>,</w:t>
      </w:r>
    </w:p>
    <w:p w14:paraId="362CA161" w14:textId="77777777" w:rsidR="009063A2" w:rsidRDefault="009063A2" w:rsidP="009063A2">
      <w:pPr>
        <w:spacing w:line="360" w:lineRule="auto"/>
        <w:jc w:val="both"/>
      </w:pPr>
    </w:p>
    <w:p w14:paraId="6937DFA0" w14:textId="77777777" w:rsidR="009063A2" w:rsidRDefault="009063A2" w:rsidP="009063A2">
      <w:pPr>
        <w:spacing w:line="360" w:lineRule="auto"/>
        <w:jc w:val="center"/>
        <w:rPr>
          <w:b/>
        </w:rPr>
      </w:pPr>
      <w:r>
        <w:rPr>
          <w:b/>
        </w:rPr>
        <w:t>która odbędzie się 12 października 2020 r. (poniedziałek) o godz. 18.00</w:t>
      </w:r>
    </w:p>
    <w:p w14:paraId="1F8AF1B7" w14:textId="77777777" w:rsidR="009063A2" w:rsidRDefault="009063A2" w:rsidP="009063A2">
      <w:pPr>
        <w:spacing w:line="360" w:lineRule="auto"/>
        <w:jc w:val="center"/>
      </w:pPr>
      <w:r>
        <w:t>w siedzibie Rady Osiedla – Szkole Podstawowej nr 54, przy ul. </w:t>
      </w:r>
      <w:proofErr w:type="spellStart"/>
      <w:r>
        <w:t>Małoszyńskiej</w:t>
      </w:r>
      <w:proofErr w:type="spellEnd"/>
      <w:r>
        <w:t xml:space="preserve"> 38</w:t>
      </w:r>
    </w:p>
    <w:p w14:paraId="3067C53C" w14:textId="77777777" w:rsidR="009063A2" w:rsidRDefault="009063A2" w:rsidP="009063A2">
      <w:pPr>
        <w:spacing w:line="360" w:lineRule="auto"/>
      </w:pPr>
    </w:p>
    <w:p w14:paraId="18065AC7" w14:textId="77777777" w:rsidR="009063A2" w:rsidRDefault="009063A2" w:rsidP="009063A2">
      <w:pPr>
        <w:spacing w:line="360" w:lineRule="auto"/>
      </w:pPr>
    </w:p>
    <w:p w14:paraId="46D53ED0" w14:textId="77777777" w:rsidR="009063A2" w:rsidRDefault="009063A2" w:rsidP="009063A2">
      <w:pPr>
        <w:spacing w:line="360" w:lineRule="auto"/>
        <w:rPr>
          <w:b/>
        </w:rPr>
      </w:pPr>
      <w:r>
        <w:rPr>
          <w:b/>
        </w:rPr>
        <w:t>Porządek obrad:</w:t>
      </w:r>
    </w:p>
    <w:p w14:paraId="7DD78614" w14:textId="77777777" w:rsidR="009063A2" w:rsidRDefault="009063A2" w:rsidP="009063A2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Otwarcie sesji, stwierdzenie kworum, powołanie protokolanta.</w:t>
      </w:r>
    </w:p>
    <w:p w14:paraId="503FA945" w14:textId="77777777" w:rsidR="009063A2" w:rsidRDefault="009063A2" w:rsidP="009063A2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Komunikaty i oświadczenia.</w:t>
      </w:r>
    </w:p>
    <w:p w14:paraId="354DAD95" w14:textId="77777777" w:rsidR="009063A2" w:rsidRPr="00CC11FC" w:rsidRDefault="009063A2" w:rsidP="009063A2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szCs w:val="22"/>
        </w:rPr>
        <w:t>Sprawozdanie bieżącej informacji z prac Zarządu w okresie między sesjami Rady.</w:t>
      </w:r>
    </w:p>
    <w:p w14:paraId="00090E17" w14:textId="77777777" w:rsidR="009063A2" w:rsidRDefault="009063A2" w:rsidP="009063A2">
      <w:pPr>
        <w:numPr>
          <w:ilvl w:val="0"/>
          <w:numId w:val="1"/>
        </w:numPr>
        <w:spacing w:line="360" w:lineRule="auto"/>
      </w:pPr>
      <w:r w:rsidRPr="00684F17">
        <w:t xml:space="preserve">Projekt uchwały w sprawie </w:t>
      </w:r>
      <w:r>
        <w:t xml:space="preserve">zaopiniowania projektu przebudowy pasa drogowego </w:t>
      </w:r>
      <w:r>
        <w:br/>
        <w:t>na ul. Krośnieńskiej i ul. Bełchatowskiej.</w:t>
      </w:r>
    </w:p>
    <w:p w14:paraId="766E3D7A" w14:textId="77777777" w:rsidR="009063A2" w:rsidRPr="00A0557E" w:rsidRDefault="009063A2" w:rsidP="009063A2">
      <w:pPr>
        <w:numPr>
          <w:ilvl w:val="0"/>
          <w:numId w:val="1"/>
        </w:numPr>
        <w:spacing w:line="360" w:lineRule="auto"/>
        <w:jc w:val="both"/>
      </w:pPr>
      <w:r w:rsidRPr="00A0557E">
        <w:t>Projekt uchwały w sprawie zaopiniowania projektów zgłoszonych w ramach Poznańskiego Budżetu Obywatelskiego 2021.</w:t>
      </w:r>
    </w:p>
    <w:p w14:paraId="7E396934" w14:textId="77777777" w:rsidR="009063A2" w:rsidRDefault="009063A2" w:rsidP="009063A2">
      <w:pPr>
        <w:numPr>
          <w:ilvl w:val="0"/>
          <w:numId w:val="1"/>
        </w:numPr>
        <w:spacing w:line="360" w:lineRule="auto"/>
        <w:jc w:val="both"/>
      </w:pPr>
      <w:r>
        <w:t>Wolne głosy i wnioski.</w:t>
      </w:r>
    </w:p>
    <w:p w14:paraId="7B85EF7D" w14:textId="77777777" w:rsidR="009063A2" w:rsidRDefault="009063A2" w:rsidP="009063A2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Zamknięcie sesji.</w:t>
      </w:r>
    </w:p>
    <w:p w14:paraId="5C419B80" w14:textId="77777777" w:rsidR="009063A2" w:rsidRDefault="009063A2" w:rsidP="009063A2">
      <w:pPr>
        <w:spacing w:line="360" w:lineRule="auto"/>
        <w:ind w:left="6381"/>
        <w:jc w:val="center"/>
      </w:pPr>
    </w:p>
    <w:p w14:paraId="5BF75889" w14:textId="77777777" w:rsidR="009063A2" w:rsidRPr="00413FDD" w:rsidRDefault="009063A2" w:rsidP="009063A2">
      <w:pPr>
        <w:spacing w:line="360" w:lineRule="auto"/>
        <w:ind w:left="6381"/>
        <w:jc w:val="center"/>
      </w:pPr>
      <w:r>
        <w:t xml:space="preserve">       </w:t>
      </w:r>
      <w:r w:rsidRPr="00413FDD">
        <w:t xml:space="preserve">Przewodniczący </w:t>
      </w:r>
    </w:p>
    <w:p w14:paraId="3B0C7435" w14:textId="77777777" w:rsidR="009063A2" w:rsidRPr="00413FDD" w:rsidRDefault="009063A2" w:rsidP="009063A2">
      <w:pPr>
        <w:spacing w:line="360" w:lineRule="auto"/>
        <w:jc w:val="right"/>
      </w:pPr>
      <w:r w:rsidRPr="00413FDD">
        <w:t xml:space="preserve">Rady Osiedla </w:t>
      </w:r>
      <w:proofErr w:type="spellStart"/>
      <w:r w:rsidRPr="00413FDD">
        <w:t>Junikowo</w:t>
      </w:r>
      <w:proofErr w:type="spellEnd"/>
    </w:p>
    <w:p w14:paraId="67D2F96E" w14:textId="77777777" w:rsidR="009063A2" w:rsidRDefault="009063A2" w:rsidP="009063A2">
      <w:pPr>
        <w:spacing w:line="360" w:lineRule="auto"/>
        <w:ind w:firstLine="6840"/>
      </w:pPr>
      <w:r w:rsidRPr="00413FDD">
        <w:t xml:space="preserve"> </w:t>
      </w:r>
      <w:r>
        <w:t xml:space="preserve">  </w:t>
      </w:r>
      <w:r w:rsidRPr="00413FDD">
        <w:t xml:space="preserve"> (-) Marek Kałążny</w:t>
      </w:r>
    </w:p>
    <w:p w14:paraId="23B7EB8C" w14:textId="77777777" w:rsidR="009063A2" w:rsidRDefault="009063A2" w:rsidP="009063A2">
      <w:pPr>
        <w:spacing w:line="360" w:lineRule="auto"/>
        <w:ind w:firstLine="6840"/>
      </w:pPr>
    </w:p>
    <w:p w14:paraId="61D413A1" w14:textId="77777777" w:rsidR="009063A2" w:rsidRDefault="009063A2" w:rsidP="009063A2">
      <w:pPr>
        <w:spacing w:line="360" w:lineRule="auto"/>
        <w:ind w:firstLine="6840"/>
      </w:pPr>
    </w:p>
    <w:p w14:paraId="5CDB429E" w14:textId="14A21FA0" w:rsidR="009063A2" w:rsidRDefault="009063A2" w:rsidP="00A334DF">
      <w:pPr>
        <w:spacing w:line="360" w:lineRule="auto"/>
      </w:pPr>
    </w:p>
    <w:p w14:paraId="2AA3E776" w14:textId="77777777" w:rsidR="00A334DF" w:rsidRPr="00413FDD" w:rsidRDefault="00A334DF" w:rsidP="00A334DF">
      <w:pPr>
        <w:spacing w:line="360" w:lineRule="auto"/>
      </w:pPr>
    </w:p>
    <w:p w14:paraId="62978D00" w14:textId="77777777" w:rsidR="009063A2" w:rsidRDefault="009063A2" w:rsidP="009063A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</w:p>
    <w:p w14:paraId="6B091E87" w14:textId="77777777" w:rsidR="009063A2" w:rsidRDefault="009063A2" w:rsidP="009063A2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Informacje o przetwarzaniu danych osobowych dla uczestników sesji rad osiedli</w:t>
      </w:r>
    </w:p>
    <w:p w14:paraId="57E4FF9A" w14:textId="77777777" w:rsidR="009063A2" w:rsidRDefault="009063A2" w:rsidP="009063A2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 sesji Rad Osiedli. Przebieg sesji może być rejestrowany na nośniku informacji.</w:t>
      </w:r>
    </w:p>
    <w:p w14:paraId="072E99C8" w14:textId="77777777" w:rsidR="009063A2" w:rsidRDefault="009063A2" w:rsidP="009063A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14:paraId="21CE312D" w14:textId="77777777" w:rsidR="009063A2" w:rsidRDefault="009063A2" w:rsidP="009063A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14:paraId="7E414291" w14:textId="77777777" w:rsidR="009063A2" w:rsidRDefault="009063A2" w:rsidP="009063A2">
      <w:pPr>
        <w:spacing w:line="360" w:lineRule="auto"/>
        <w:jc w:val="both"/>
      </w:pPr>
    </w:p>
    <w:p w14:paraId="443C571D" w14:textId="02924534" w:rsidR="009063A2" w:rsidRDefault="009063A2" w:rsidP="009063A2">
      <w:pPr>
        <w:pStyle w:val="Tytu"/>
      </w:pPr>
    </w:p>
    <w:p w14:paraId="4075852D" w14:textId="45398DCA" w:rsidR="009063A2" w:rsidRDefault="009063A2" w:rsidP="009063A2">
      <w:pPr>
        <w:pStyle w:val="Tytu"/>
      </w:pPr>
    </w:p>
    <w:p w14:paraId="4C014C28" w14:textId="301FA7F8" w:rsidR="009063A2" w:rsidRDefault="009063A2" w:rsidP="009063A2">
      <w:pPr>
        <w:pStyle w:val="Tytu"/>
      </w:pPr>
    </w:p>
    <w:p w14:paraId="497B9B3A" w14:textId="13374D31" w:rsidR="009063A2" w:rsidRDefault="009063A2" w:rsidP="009063A2">
      <w:pPr>
        <w:pStyle w:val="Tytu"/>
      </w:pPr>
    </w:p>
    <w:p w14:paraId="4B991D61" w14:textId="124D269D" w:rsidR="009063A2" w:rsidRDefault="009063A2" w:rsidP="009063A2">
      <w:pPr>
        <w:pStyle w:val="Tytu"/>
      </w:pPr>
    </w:p>
    <w:p w14:paraId="34CF0102" w14:textId="6F0A8D07" w:rsidR="009063A2" w:rsidRDefault="009063A2" w:rsidP="009063A2">
      <w:pPr>
        <w:pStyle w:val="Tytu"/>
      </w:pPr>
    </w:p>
    <w:p w14:paraId="02D13A5C" w14:textId="0CE9B7F8" w:rsidR="009063A2" w:rsidRDefault="009063A2" w:rsidP="009063A2">
      <w:pPr>
        <w:pStyle w:val="Tytu"/>
      </w:pPr>
    </w:p>
    <w:p w14:paraId="7D4365FA" w14:textId="701CE9FC" w:rsidR="009063A2" w:rsidRDefault="009063A2" w:rsidP="009063A2">
      <w:pPr>
        <w:pStyle w:val="Tytu"/>
      </w:pPr>
    </w:p>
    <w:p w14:paraId="2049569E" w14:textId="2A1921B4" w:rsidR="009063A2" w:rsidRDefault="009063A2" w:rsidP="009063A2">
      <w:pPr>
        <w:pStyle w:val="Tytu"/>
      </w:pPr>
    </w:p>
    <w:p w14:paraId="212EB76E" w14:textId="1234B3A1" w:rsidR="009063A2" w:rsidRDefault="009063A2" w:rsidP="009063A2">
      <w:pPr>
        <w:pStyle w:val="Tytu"/>
      </w:pPr>
    </w:p>
    <w:p w14:paraId="0ADBDB31" w14:textId="11EB4CB7" w:rsidR="009063A2" w:rsidRDefault="009063A2" w:rsidP="009063A2">
      <w:pPr>
        <w:pStyle w:val="Tytu"/>
      </w:pPr>
    </w:p>
    <w:p w14:paraId="0AEAB12C" w14:textId="559A6637" w:rsidR="009063A2" w:rsidRDefault="009063A2" w:rsidP="009063A2">
      <w:pPr>
        <w:pStyle w:val="Tytu"/>
      </w:pPr>
    </w:p>
    <w:p w14:paraId="1F502359" w14:textId="2EE90066" w:rsidR="009063A2" w:rsidRDefault="009063A2" w:rsidP="009063A2">
      <w:pPr>
        <w:pStyle w:val="Tytu"/>
      </w:pPr>
    </w:p>
    <w:p w14:paraId="3BC114A8" w14:textId="2D673E04" w:rsidR="009063A2" w:rsidRDefault="009063A2" w:rsidP="009063A2">
      <w:pPr>
        <w:pStyle w:val="Tytu"/>
      </w:pPr>
    </w:p>
    <w:p w14:paraId="6CC2DB52" w14:textId="7D7F71FA" w:rsidR="009063A2" w:rsidRDefault="009063A2" w:rsidP="009063A2">
      <w:pPr>
        <w:pStyle w:val="Tytu"/>
      </w:pPr>
    </w:p>
    <w:p w14:paraId="1D4474BD" w14:textId="32EE506C" w:rsidR="009063A2" w:rsidRDefault="009063A2" w:rsidP="009063A2">
      <w:pPr>
        <w:pStyle w:val="Tytu"/>
      </w:pPr>
    </w:p>
    <w:p w14:paraId="7B900284" w14:textId="23004625" w:rsidR="009063A2" w:rsidRDefault="009063A2" w:rsidP="009063A2">
      <w:pPr>
        <w:pStyle w:val="Tytu"/>
      </w:pPr>
    </w:p>
    <w:p w14:paraId="5C8FCF62" w14:textId="281C508A" w:rsidR="00712ADC" w:rsidRDefault="00712ADC" w:rsidP="009063A2">
      <w:pPr>
        <w:pStyle w:val="Tytu"/>
      </w:pPr>
    </w:p>
    <w:p w14:paraId="614A93ED" w14:textId="4B22A97A" w:rsidR="00712ADC" w:rsidRDefault="00712ADC" w:rsidP="009063A2">
      <w:pPr>
        <w:pStyle w:val="Tytu"/>
      </w:pPr>
    </w:p>
    <w:p w14:paraId="0BCC84D7" w14:textId="77777777" w:rsidR="00712ADC" w:rsidRDefault="00712ADC" w:rsidP="009063A2">
      <w:pPr>
        <w:pStyle w:val="Tytu"/>
      </w:pPr>
      <w:bookmarkStart w:id="0" w:name="_GoBack"/>
      <w:bookmarkEnd w:id="0"/>
    </w:p>
    <w:p w14:paraId="760CCA29" w14:textId="2980AFCD" w:rsidR="009063A2" w:rsidRDefault="009063A2" w:rsidP="009063A2">
      <w:pPr>
        <w:pStyle w:val="Tytu"/>
      </w:pPr>
    </w:p>
    <w:p w14:paraId="48E50684" w14:textId="77777777" w:rsidR="009063A2" w:rsidRDefault="009063A2" w:rsidP="009063A2">
      <w:pPr>
        <w:pStyle w:val="Tytu"/>
      </w:pPr>
    </w:p>
    <w:p w14:paraId="7B5380CA" w14:textId="147E16C6" w:rsidR="009063A2" w:rsidRDefault="009063A2" w:rsidP="009063A2">
      <w:pPr>
        <w:pStyle w:val="Tytu"/>
      </w:pPr>
      <w:r>
        <w:lastRenderedPageBreak/>
        <w:t>LISTA OBECNOŚCI NA SESJI NR XVII</w:t>
      </w:r>
    </w:p>
    <w:p w14:paraId="4D80CB21" w14:textId="77777777" w:rsidR="009063A2" w:rsidRDefault="009063A2" w:rsidP="009063A2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RADY OSIEDLA JUNIKOWO</w:t>
      </w:r>
    </w:p>
    <w:p w14:paraId="60FD93AB" w14:textId="77777777" w:rsidR="009063A2" w:rsidRDefault="009063A2" w:rsidP="009063A2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Z DNIA 12 października 2020 r.</w:t>
      </w:r>
    </w:p>
    <w:p w14:paraId="7B16E96C" w14:textId="77777777" w:rsidR="009063A2" w:rsidRDefault="009063A2" w:rsidP="009063A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795"/>
        <w:gridCol w:w="2583"/>
      </w:tblGrid>
      <w:tr w:rsidR="009063A2" w14:paraId="578A6C1F" w14:textId="77777777" w:rsidTr="00B267A5">
        <w:trPr>
          <w:cantSplit/>
          <w:trHeight w:val="4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06D" w14:textId="77777777" w:rsidR="009063A2" w:rsidRDefault="009063A2" w:rsidP="00B267A5">
            <w:pPr>
              <w:pStyle w:val="Nagwek1"/>
              <w:spacing w:before="120" w:after="120" w:line="256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9BE" w14:textId="77777777" w:rsidR="009063A2" w:rsidRDefault="009063A2" w:rsidP="00B267A5">
            <w:pPr>
              <w:pStyle w:val="Nagwek2"/>
              <w:spacing w:before="120" w:after="120" w:line="25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lang w:eastAsia="en-US"/>
              </w:rPr>
              <w:t>IMIĘ I NAZWISKO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731" w14:textId="77777777" w:rsidR="009063A2" w:rsidRDefault="009063A2" w:rsidP="00B267A5">
            <w:pPr>
              <w:pStyle w:val="Nagwek2"/>
              <w:spacing w:before="120" w:after="120" w:line="25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lang w:eastAsia="en-US"/>
              </w:rPr>
              <w:t>PODPIS</w:t>
            </w:r>
          </w:p>
        </w:tc>
      </w:tr>
      <w:tr w:rsidR="009063A2" w14:paraId="60DCDE50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B960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918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Dolata Ryszard Tadeusz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22E1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1EC44637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9555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16D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Dudek Grzegorz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19A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39F8EA4A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7A94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E5C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Gorzyńska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Anna Aneta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9D29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NIEOBECNA</w:t>
            </w:r>
          </w:p>
        </w:tc>
      </w:tr>
      <w:tr w:rsidR="009063A2" w14:paraId="6F55A32A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DBCC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DC74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Jenek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Hanna Maria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296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OBECNA</w:t>
            </w:r>
          </w:p>
        </w:tc>
      </w:tr>
      <w:tr w:rsidR="009063A2" w14:paraId="7E34E500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77D2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CFB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Kałążny Marek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3CEB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4E21F3F1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4D7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1F0D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Molewski Marek Kamil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27C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359C4ED2" w14:textId="77777777" w:rsidTr="00B267A5">
        <w:trPr>
          <w:cantSplit/>
          <w:trHeight w:val="5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36AD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4151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Musiał Zenon Franciszek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2A6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NIEOBECNY</w:t>
            </w:r>
          </w:p>
        </w:tc>
      </w:tr>
      <w:tr w:rsidR="009063A2" w14:paraId="04A14345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9313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1000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Nowak Maciej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B082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6E5357B8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71F4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66D9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Rodziejczak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Wojciech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5811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NIEOBECNY</w:t>
            </w:r>
          </w:p>
        </w:tc>
      </w:tr>
      <w:tr w:rsidR="009063A2" w14:paraId="0F7DD4C1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1BFE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35A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Rosada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Paweł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A063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4ADE5E3B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9AF8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1866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Schneider Radosław Jan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E802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4C1183A3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E8A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D8F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Smolarkiewicz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Konrad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603B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7185F5B0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D3A3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2BB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Smólski Janusz Kazimierz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BD11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  <w:tr w:rsidR="009063A2" w14:paraId="40F4D23E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49D6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7BF9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Sosińska Dorota Anna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C224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OBECNA</w:t>
            </w:r>
          </w:p>
        </w:tc>
      </w:tr>
      <w:tr w:rsidR="009063A2" w14:paraId="7D0E7E79" w14:textId="77777777" w:rsidTr="00B267A5">
        <w:trPr>
          <w:cantSplit/>
          <w:trHeight w:val="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7569" w14:textId="77777777" w:rsidR="009063A2" w:rsidRDefault="009063A2" w:rsidP="00B267A5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EB4D" w14:textId="77777777" w:rsidR="009063A2" w:rsidRDefault="009063A2" w:rsidP="00B267A5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Tritt Szymon Antoni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BE9F" w14:textId="77777777" w:rsidR="009063A2" w:rsidRDefault="009063A2" w:rsidP="00B267A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OBECNY</w:t>
            </w:r>
          </w:p>
        </w:tc>
      </w:tr>
    </w:tbl>
    <w:p w14:paraId="34268ABE" w14:textId="77777777" w:rsidR="009063A2" w:rsidRPr="00B1370A" w:rsidRDefault="009063A2">
      <w:pPr>
        <w:rPr>
          <w:rFonts w:ascii="Arial" w:hAnsi="Arial" w:cs="Arial"/>
          <w:sz w:val="20"/>
          <w:szCs w:val="20"/>
        </w:rPr>
      </w:pPr>
    </w:p>
    <w:sectPr w:rsidR="009063A2" w:rsidRPr="00B1370A" w:rsidSect="00D37224">
      <w:type w:val="continuous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AF2F" w14:textId="77777777" w:rsidR="00690D90" w:rsidRDefault="00690D90">
      <w:r>
        <w:separator/>
      </w:r>
    </w:p>
  </w:endnote>
  <w:endnote w:type="continuationSeparator" w:id="0">
    <w:p w14:paraId="508B653D" w14:textId="77777777" w:rsidR="00690D90" w:rsidRDefault="0069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D151" w14:textId="39236D7F" w:rsidR="00690D90" w:rsidRDefault="0069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2ADC">
      <w:rPr>
        <w:noProof/>
      </w:rPr>
      <w:t>7</w:t>
    </w:r>
    <w:r>
      <w:fldChar w:fldCharType="end"/>
    </w:r>
  </w:p>
  <w:p w14:paraId="50590FA7" w14:textId="77777777" w:rsidR="00690D90" w:rsidRDefault="00690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200A" w14:textId="77777777" w:rsidR="00690D90" w:rsidRDefault="00690D90">
      <w:r>
        <w:separator/>
      </w:r>
    </w:p>
  </w:footnote>
  <w:footnote w:type="continuationSeparator" w:id="0">
    <w:p w14:paraId="22572239" w14:textId="77777777" w:rsidR="00690D90" w:rsidRDefault="0069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A11"/>
    <w:multiLevelType w:val="multilevel"/>
    <w:tmpl w:val="8C2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5754E"/>
    <w:multiLevelType w:val="hybridMultilevel"/>
    <w:tmpl w:val="EF4A9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2E1"/>
    <w:multiLevelType w:val="hybridMultilevel"/>
    <w:tmpl w:val="37C28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0"/>
    <w:rsid w:val="00010DD0"/>
    <w:rsid w:val="000125BE"/>
    <w:rsid w:val="00016FA4"/>
    <w:rsid w:val="00026545"/>
    <w:rsid w:val="00045BE1"/>
    <w:rsid w:val="00052D27"/>
    <w:rsid w:val="00097AE7"/>
    <w:rsid w:val="000D3972"/>
    <w:rsid w:val="000E2A25"/>
    <w:rsid w:val="00154667"/>
    <w:rsid w:val="00170963"/>
    <w:rsid w:val="00195DC4"/>
    <w:rsid w:val="00197C19"/>
    <w:rsid w:val="001C0156"/>
    <w:rsid w:val="001D1E10"/>
    <w:rsid w:val="00225022"/>
    <w:rsid w:val="002363C2"/>
    <w:rsid w:val="002511DD"/>
    <w:rsid w:val="0029449F"/>
    <w:rsid w:val="002A35FA"/>
    <w:rsid w:val="002A45D3"/>
    <w:rsid w:val="002A78B4"/>
    <w:rsid w:val="002C1752"/>
    <w:rsid w:val="002C6E4B"/>
    <w:rsid w:val="0030464B"/>
    <w:rsid w:val="003170D6"/>
    <w:rsid w:val="00343479"/>
    <w:rsid w:val="003513A0"/>
    <w:rsid w:val="00352EE8"/>
    <w:rsid w:val="00355E62"/>
    <w:rsid w:val="00365FFD"/>
    <w:rsid w:val="00375C5D"/>
    <w:rsid w:val="00391CF3"/>
    <w:rsid w:val="003A5907"/>
    <w:rsid w:val="003B4DBF"/>
    <w:rsid w:val="004603B6"/>
    <w:rsid w:val="00477EF9"/>
    <w:rsid w:val="004B45BF"/>
    <w:rsid w:val="004E037A"/>
    <w:rsid w:val="005031F7"/>
    <w:rsid w:val="005074C7"/>
    <w:rsid w:val="00517FED"/>
    <w:rsid w:val="00520757"/>
    <w:rsid w:val="00527F16"/>
    <w:rsid w:val="00553A94"/>
    <w:rsid w:val="00594664"/>
    <w:rsid w:val="005A7B32"/>
    <w:rsid w:val="005C69FD"/>
    <w:rsid w:val="005D4BB6"/>
    <w:rsid w:val="00617218"/>
    <w:rsid w:val="006318BD"/>
    <w:rsid w:val="00644341"/>
    <w:rsid w:val="00646D65"/>
    <w:rsid w:val="006527DC"/>
    <w:rsid w:val="006620C9"/>
    <w:rsid w:val="00687FE9"/>
    <w:rsid w:val="00690739"/>
    <w:rsid w:val="00690D90"/>
    <w:rsid w:val="006A1841"/>
    <w:rsid w:val="006C645B"/>
    <w:rsid w:val="006E0F87"/>
    <w:rsid w:val="007066CA"/>
    <w:rsid w:val="00712ADC"/>
    <w:rsid w:val="00717210"/>
    <w:rsid w:val="00725ACB"/>
    <w:rsid w:val="0073284D"/>
    <w:rsid w:val="0074644C"/>
    <w:rsid w:val="00755A7D"/>
    <w:rsid w:val="00790A1C"/>
    <w:rsid w:val="007A3E4D"/>
    <w:rsid w:val="007B61B6"/>
    <w:rsid w:val="007E3C4C"/>
    <w:rsid w:val="00834C10"/>
    <w:rsid w:val="00844CE6"/>
    <w:rsid w:val="008629C9"/>
    <w:rsid w:val="0087699B"/>
    <w:rsid w:val="0089740B"/>
    <w:rsid w:val="00897CA6"/>
    <w:rsid w:val="009063A2"/>
    <w:rsid w:val="00916BF8"/>
    <w:rsid w:val="00924E04"/>
    <w:rsid w:val="00942FEA"/>
    <w:rsid w:val="00964273"/>
    <w:rsid w:val="009D5D8C"/>
    <w:rsid w:val="00A1593F"/>
    <w:rsid w:val="00A334DF"/>
    <w:rsid w:val="00A47226"/>
    <w:rsid w:val="00A6047C"/>
    <w:rsid w:val="00AA21A8"/>
    <w:rsid w:val="00AC6FE1"/>
    <w:rsid w:val="00AC7B6C"/>
    <w:rsid w:val="00AD1663"/>
    <w:rsid w:val="00B05F05"/>
    <w:rsid w:val="00B07608"/>
    <w:rsid w:val="00B1370A"/>
    <w:rsid w:val="00B26416"/>
    <w:rsid w:val="00B56FF5"/>
    <w:rsid w:val="00B77397"/>
    <w:rsid w:val="00B81582"/>
    <w:rsid w:val="00B83AF5"/>
    <w:rsid w:val="00BC7DF8"/>
    <w:rsid w:val="00BF782E"/>
    <w:rsid w:val="00C25AA1"/>
    <w:rsid w:val="00C369C2"/>
    <w:rsid w:val="00C41F44"/>
    <w:rsid w:val="00C51AF6"/>
    <w:rsid w:val="00C53FAD"/>
    <w:rsid w:val="00C5450E"/>
    <w:rsid w:val="00C761EE"/>
    <w:rsid w:val="00C77574"/>
    <w:rsid w:val="00C85253"/>
    <w:rsid w:val="00CA6F8E"/>
    <w:rsid w:val="00CC4D8A"/>
    <w:rsid w:val="00CE0BC5"/>
    <w:rsid w:val="00D03E27"/>
    <w:rsid w:val="00D37224"/>
    <w:rsid w:val="00D65D8D"/>
    <w:rsid w:val="00DC3FB6"/>
    <w:rsid w:val="00DE79BF"/>
    <w:rsid w:val="00DF5929"/>
    <w:rsid w:val="00E0729E"/>
    <w:rsid w:val="00E326E3"/>
    <w:rsid w:val="00E53ADE"/>
    <w:rsid w:val="00E72678"/>
    <w:rsid w:val="00E80996"/>
    <w:rsid w:val="00EB1D0E"/>
    <w:rsid w:val="00EB63D1"/>
    <w:rsid w:val="00EC6A1E"/>
    <w:rsid w:val="00EC7A2C"/>
    <w:rsid w:val="00F03D71"/>
    <w:rsid w:val="00F152EA"/>
    <w:rsid w:val="00F515D5"/>
    <w:rsid w:val="00FA352E"/>
    <w:rsid w:val="00FB33F6"/>
    <w:rsid w:val="00FB71B0"/>
    <w:rsid w:val="00FB77D4"/>
    <w:rsid w:val="00FD26C7"/>
    <w:rsid w:val="00FF0053"/>
    <w:rsid w:val="00FF3D4C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59C0"/>
  <w15:chartTrackingRefBased/>
  <w15:docId w15:val="{45415EF2-E746-4479-8022-67E8325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DD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0D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D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0DD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10DD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0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0D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DD0"/>
    <w:pPr>
      <w:ind w:left="708"/>
    </w:pPr>
  </w:style>
  <w:style w:type="paragraph" w:styleId="Tytu">
    <w:name w:val="Title"/>
    <w:basedOn w:val="Normalny"/>
    <w:link w:val="TytuZnak"/>
    <w:qFormat/>
    <w:rsid w:val="00010DD0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10DD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4C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4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6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67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3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663E-AD87-4956-8073-3FF8309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Gawrońska</dc:creator>
  <cp:keywords/>
  <dc:description/>
  <cp:lastModifiedBy>Poliksena Koldun</cp:lastModifiedBy>
  <cp:revision>110</cp:revision>
  <cp:lastPrinted>2020-11-19T08:49:00Z</cp:lastPrinted>
  <dcterms:created xsi:type="dcterms:W3CDTF">2020-09-09T12:37:00Z</dcterms:created>
  <dcterms:modified xsi:type="dcterms:W3CDTF">2020-11-25T10:00:00Z</dcterms:modified>
</cp:coreProperties>
</file>