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376E">
          <w:t>339/2019/P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6376E">
        <w:rPr>
          <w:b/>
          <w:sz w:val="28"/>
        </w:rPr>
        <w:fldChar w:fldCharType="separate"/>
      </w:r>
      <w:r w:rsidR="00D6376E">
        <w:rPr>
          <w:b/>
          <w:sz w:val="28"/>
        </w:rPr>
        <w:t>4 kwietnia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376E">
              <w:rPr>
                <w:b/>
                <w:sz w:val="24"/>
                <w:szCs w:val="24"/>
              </w:rPr>
              <w:fldChar w:fldCharType="separate"/>
            </w:r>
            <w:r w:rsidR="00D6376E">
              <w:rPr>
                <w:b/>
                <w:sz w:val="24"/>
                <w:szCs w:val="24"/>
              </w:rPr>
              <w:t xml:space="preserve">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6376E" w:rsidP="00D637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376E">
        <w:rPr>
          <w:color w:val="000000"/>
          <w:sz w:val="24"/>
        </w:rPr>
        <w:t xml:space="preserve">Na podstawie </w:t>
      </w:r>
      <w:r w:rsidRPr="00D6376E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D6376E">
        <w:rPr>
          <w:color w:val="000000"/>
          <w:sz w:val="24"/>
          <w:szCs w:val="24"/>
        </w:rPr>
        <w:t>t.j</w:t>
      </w:r>
      <w:proofErr w:type="spellEnd"/>
      <w:r w:rsidRPr="00D6376E">
        <w:rPr>
          <w:color w:val="000000"/>
          <w:sz w:val="24"/>
          <w:szCs w:val="24"/>
        </w:rPr>
        <w:t>. Dz. U. z 2019 r. poz. 506), w związku z § 6 ust. 2 pkt 1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D6376E">
        <w:rPr>
          <w:color w:val="000000"/>
          <w:sz w:val="24"/>
        </w:rPr>
        <w:t>, zarządza się, co następuje:</w:t>
      </w:r>
    </w:p>
    <w:p w:rsidR="00D6376E" w:rsidRDefault="00D6376E" w:rsidP="00D637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6376E" w:rsidRDefault="00D6376E" w:rsidP="00D637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376E" w:rsidRDefault="00D6376E" w:rsidP="00D637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376E" w:rsidRPr="00D6376E" w:rsidRDefault="00D6376E" w:rsidP="00D637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6376E">
        <w:rPr>
          <w:color w:val="000000"/>
          <w:sz w:val="24"/>
          <w:szCs w:val="24"/>
        </w:rPr>
        <w:t xml:space="preserve">W zarządzeniu Nr 237/2018/P Prezydenta Miasta Poznania z dnia 23 marca 2018 r. w </w:t>
      </w:r>
      <w:r w:rsidRPr="00D6376E">
        <w:rPr>
          <w:color w:val="000000"/>
          <w:sz w:val="24"/>
        </w:rPr>
        <w:t>sprawie ustalenia listy osób uprawnionych do zawarcia umowy najmu lokalu z zasobu Poznańskiego Towarzystwa Budownictwa Społecznego sp. z o.o., w sprawie którego Miasto Poznań zawarło umowę dotyczącą partycypacji w kosztach budowy lub odrębne porozumienie, wprowadza się następujące zmiany:</w:t>
      </w:r>
    </w:p>
    <w:p w:rsidR="00D6376E" w:rsidRPr="00D6376E" w:rsidRDefault="00D6376E" w:rsidP="00D637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76E">
        <w:rPr>
          <w:color w:val="000000"/>
          <w:sz w:val="24"/>
          <w:szCs w:val="24"/>
        </w:rPr>
        <w:t>1) § 1 otrzymuje brzmienie:</w:t>
      </w:r>
    </w:p>
    <w:p w:rsidR="00D6376E" w:rsidRPr="00D6376E" w:rsidRDefault="00D6376E" w:rsidP="00D637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6376E">
        <w:rPr>
          <w:color w:val="000000"/>
          <w:sz w:val="24"/>
          <w:szCs w:val="24"/>
        </w:rPr>
        <w:t xml:space="preserve"> "Ustala się listę osób uprawnionych do zawarcia umowy najmu lokalu z zasobu Poznańskiego Towarzystwa Budownictwa Społecznego sp. z o.o., w sprawie którego Miasto Poznań zawarło umowę dotyczącą partycypacji w kosztach budowy lub odrębne porozumienie. Lista tych osób zawiera łącznie 84 pozycje  i stanowi załącznik nr 1 do zarządzenia.";</w:t>
      </w:r>
    </w:p>
    <w:p w:rsidR="00D6376E" w:rsidRDefault="00D6376E" w:rsidP="00D6376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76E">
        <w:rPr>
          <w:color w:val="000000"/>
          <w:sz w:val="24"/>
          <w:szCs w:val="24"/>
        </w:rPr>
        <w:lastRenderedPageBreak/>
        <w:t>2) załącznik nr 1 do zarządzenia otrzymuje brzmienie określone w załączniku do niniejszego zarządzenia.</w:t>
      </w:r>
    </w:p>
    <w:p w:rsidR="00D6376E" w:rsidRDefault="00D6376E" w:rsidP="00D637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376E" w:rsidRDefault="00D6376E" w:rsidP="00D637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376E" w:rsidRDefault="00D6376E" w:rsidP="00D637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376E" w:rsidRDefault="00D6376E" w:rsidP="00D637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376E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D6376E" w:rsidRDefault="00D6376E" w:rsidP="00D637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376E" w:rsidRDefault="00D6376E" w:rsidP="00D637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376E" w:rsidRDefault="00D6376E" w:rsidP="00D637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376E" w:rsidRDefault="00D6376E" w:rsidP="00D637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376E">
        <w:rPr>
          <w:color w:val="000000"/>
          <w:sz w:val="24"/>
          <w:szCs w:val="24"/>
        </w:rPr>
        <w:t>Wykonanie zarządzenia powierza się Dyrektorowi Biura Spraw Lokalowych.</w:t>
      </w:r>
    </w:p>
    <w:p w:rsidR="00D6376E" w:rsidRDefault="00D6376E" w:rsidP="00D637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376E" w:rsidRDefault="00D6376E" w:rsidP="00D637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376E" w:rsidRDefault="00D6376E" w:rsidP="00D637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376E" w:rsidRDefault="00D6376E" w:rsidP="00D637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376E">
        <w:rPr>
          <w:color w:val="000000"/>
          <w:sz w:val="24"/>
          <w:szCs w:val="24"/>
        </w:rPr>
        <w:t>Zarządzenie wchodzi w życie z dniem podpisania.</w:t>
      </w:r>
    </w:p>
    <w:p w:rsidR="00D6376E" w:rsidRDefault="00D6376E" w:rsidP="00D637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376E" w:rsidRDefault="00D6376E" w:rsidP="00D637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376E" w:rsidRDefault="00D6376E" w:rsidP="00D637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6376E" w:rsidRPr="00D6376E" w:rsidRDefault="00D6376E" w:rsidP="00D637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376E" w:rsidRPr="00D6376E" w:rsidSect="00D637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76E" w:rsidRDefault="00D6376E">
      <w:r>
        <w:separator/>
      </w:r>
    </w:p>
  </w:endnote>
  <w:endnote w:type="continuationSeparator" w:id="0">
    <w:p w:rsidR="00D6376E" w:rsidRDefault="00D6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76E" w:rsidRDefault="00D6376E">
      <w:r>
        <w:separator/>
      </w:r>
    </w:p>
  </w:footnote>
  <w:footnote w:type="continuationSeparator" w:id="0">
    <w:p w:rsidR="00D6376E" w:rsidRDefault="00D6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19r."/>
    <w:docVar w:name="AktNr" w:val="339/2019/P"/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"/>
  </w:docVars>
  <w:rsids>
    <w:rsidRoot w:val="00D6376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57D6D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376E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tad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310</Words>
  <Characters>1797</Characters>
  <Application>Microsoft Office Word</Application>
  <DocSecurity>0</DocSecurity>
  <Lines>53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Agnieszka Tadera</dc:creator>
  <cp:keywords/>
  <cp:lastModifiedBy>Agnieszka Tadera</cp:lastModifiedBy>
  <cp:revision>2</cp:revision>
  <cp:lastPrinted>2003-01-09T11:40:00Z</cp:lastPrinted>
  <dcterms:created xsi:type="dcterms:W3CDTF">2019-04-05T06:58:00Z</dcterms:created>
  <dcterms:modified xsi:type="dcterms:W3CDTF">2019-04-05T06:58:00Z</dcterms:modified>
</cp:coreProperties>
</file>