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0F9B">
          <w:t>1076/2020/P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0F9B">
        <w:rPr>
          <w:b/>
          <w:sz w:val="28"/>
        </w:rPr>
        <w:fldChar w:fldCharType="separate"/>
      </w:r>
      <w:r w:rsidR="00A40F9B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40F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0F9B">
              <w:rPr>
                <w:b/>
                <w:sz w:val="24"/>
                <w:szCs w:val="24"/>
              </w:rPr>
              <w:fldChar w:fldCharType="separate"/>
            </w:r>
            <w:r w:rsidR="00A40F9B">
              <w:rPr>
                <w:b/>
                <w:sz w:val="24"/>
                <w:szCs w:val="24"/>
              </w:rPr>
              <w:t>przekazania na stan majątkowy Centrum Kształcenia Zawodowego i Ustawicznego z siedzibą przy ul. Jawornickiej 1, 61-161 Poznań, nakładów inwestycyjnych powstałych w ramach projektu pod nazwą "Rozwój Infrastruktury Centrum Kształcenia Zawodowego i Ustawicznego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0F9B" w:rsidP="00A40F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0F9B">
        <w:rPr>
          <w:color w:val="000000"/>
          <w:sz w:val="24"/>
        </w:rPr>
        <w:t xml:space="preserve">Na podstawie </w:t>
      </w:r>
      <w:r w:rsidRPr="00A40F9B">
        <w:rPr>
          <w:color w:val="000000"/>
          <w:sz w:val="24"/>
          <w:szCs w:val="24"/>
        </w:rPr>
        <w:t xml:space="preserve">art. 30 ust. 2 pkt 3 ustawy z dnia 8 marca 1990 r. o samorządzie gminnym (t.j. Dz. U. z 2020 r. poz. 713 z późn. zm.) </w:t>
      </w:r>
      <w:r w:rsidRPr="00A40F9B">
        <w:rPr>
          <w:color w:val="000000"/>
          <w:sz w:val="24"/>
        </w:rPr>
        <w:t xml:space="preserve"> zarządza się, co następuje:</w:t>
      </w:r>
    </w:p>
    <w:p w:rsidR="00A40F9B" w:rsidRDefault="00A40F9B" w:rsidP="00A40F9B">
      <w:pPr>
        <w:spacing w:line="360" w:lineRule="auto"/>
        <w:jc w:val="both"/>
        <w:rPr>
          <w:sz w:val="24"/>
        </w:rPr>
      </w:pPr>
    </w:p>
    <w:p w:rsidR="00A40F9B" w:rsidRDefault="00A40F9B" w:rsidP="00A40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0F9B" w:rsidRDefault="00A40F9B" w:rsidP="00A40F9B">
      <w:pPr>
        <w:keepNext/>
        <w:spacing w:line="360" w:lineRule="auto"/>
        <w:rPr>
          <w:color w:val="000000"/>
          <w:sz w:val="24"/>
        </w:rPr>
      </w:pPr>
    </w:p>
    <w:p w:rsidR="00A40F9B" w:rsidRPr="00A40F9B" w:rsidRDefault="00A40F9B" w:rsidP="00A40F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0F9B">
        <w:rPr>
          <w:color w:val="000000"/>
          <w:sz w:val="24"/>
          <w:szCs w:val="24"/>
        </w:rPr>
        <w:t>Przekazuje się na stan majątkowy Centrum Kształcenia Zawodowego i Ustawicznego z</w:t>
      </w:r>
      <w:r w:rsidR="00DA25A5">
        <w:rPr>
          <w:color w:val="000000"/>
          <w:sz w:val="24"/>
          <w:szCs w:val="24"/>
        </w:rPr>
        <w:t> </w:t>
      </w:r>
      <w:r w:rsidRPr="00A40F9B">
        <w:rPr>
          <w:color w:val="000000"/>
          <w:sz w:val="24"/>
          <w:szCs w:val="24"/>
        </w:rPr>
        <w:t xml:space="preserve">siedzibą przy ul. Jawornickiej 1, 61-161 Poznań, nakłady inwestycyjne o łącznej wartości </w:t>
      </w:r>
      <w:r w:rsidRPr="00A40F9B">
        <w:rPr>
          <w:b/>
          <w:bCs/>
          <w:color w:val="000000"/>
          <w:sz w:val="24"/>
          <w:szCs w:val="24"/>
        </w:rPr>
        <w:t>15 152 325,38 zł</w:t>
      </w:r>
      <w:r w:rsidRPr="00A40F9B">
        <w:rPr>
          <w:color w:val="000000"/>
          <w:sz w:val="24"/>
          <w:szCs w:val="24"/>
        </w:rPr>
        <w:t>, poniesione w ramach projektu pod nazwą "Rozwój Infrastruktury Centrum Kształcenia Zawodowego i Ustawicznego w Poznaniu", realizowanego przez Miasto Poznań w zakresie Poddziałania 9.3.4 Inwestowanie w rozwój infrastruktury edukacyjnej i</w:t>
      </w:r>
      <w:r w:rsidR="00DA25A5">
        <w:rPr>
          <w:color w:val="000000"/>
          <w:sz w:val="24"/>
          <w:szCs w:val="24"/>
        </w:rPr>
        <w:t> </w:t>
      </w:r>
      <w:r w:rsidRPr="00A40F9B">
        <w:rPr>
          <w:color w:val="000000"/>
          <w:sz w:val="24"/>
          <w:szCs w:val="24"/>
        </w:rPr>
        <w:t xml:space="preserve">szkoleniowej w ramach ZIT dla MOF Poznania Wielkopolskiego Regionalnego Programu Operacyjnego na lata 2014-2020, na które składają się: </w:t>
      </w:r>
    </w:p>
    <w:p w:rsidR="00A40F9B" w:rsidRPr="00A40F9B" w:rsidRDefault="00A40F9B" w:rsidP="00A40F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F9B">
        <w:rPr>
          <w:color w:val="000000"/>
          <w:sz w:val="24"/>
          <w:szCs w:val="24"/>
        </w:rPr>
        <w:t>1) nakłady inwestycyjne na budynek przy ul. Jawornickiej 1 – 3 416 750,90 zł;</w:t>
      </w:r>
    </w:p>
    <w:p w:rsidR="00A40F9B" w:rsidRPr="00A40F9B" w:rsidRDefault="00A40F9B" w:rsidP="00A40F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F9B">
        <w:rPr>
          <w:color w:val="000000"/>
          <w:sz w:val="24"/>
          <w:szCs w:val="24"/>
        </w:rPr>
        <w:t>2) nakłady inwestycyjne na budynek przy ul. Grunwaldzkiej 200 – 10 724 052,30 zł;</w:t>
      </w:r>
    </w:p>
    <w:p w:rsidR="00A40F9B" w:rsidRPr="00A40F9B" w:rsidRDefault="00A40F9B" w:rsidP="00A40F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F9B">
        <w:rPr>
          <w:color w:val="000000"/>
          <w:sz w:val="24"/>
          <w:szCs w:val="24"/>
        </w:rPr>
        <w:t>3) nakłady inwestycyjne na wiatę – 647 144,80 zł;</w:t>
      </w:r>
    </w:p>
    <w:p w:rsidR="00A40F9B" w:rsidRPr="00A40F9B" w:rsidRDefault="00A40F9B" w:rsidP="00A40F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F9B">
        <w:rPr>
          <w:color w:val="000000"/>
          <w:sz w:val="24"/>
          <w:szCs w:val="24"/>
        </w:rPr>
        <w:t>4) nakłady inwestycyjne na parking – 364 377,38 zł.</w:t>
      </w:r>
    </w:p>
    <w:p w:rsidR="00A40F9B" w:rsidRDefault="00A40F9B" w:rsidP="00A40F9B">
      <w:pPr>
        <w:spacing w:line="360" w:lineRule="auto"/>
        <w:jc w:val="both"/>
        <w:rPr>
          <w:color w:val="000000"/>
          <w:sz w:val="24"/>
        </w:rPr>
      </w:pPr>
    </w:p>
    <w:p w:rsidR="00A40F9B" w:rsidRDefault="00A40F9B" w:rsidP="00A40F9B">
      <w:pPr>
        <w:spacing w:line="360" w:lineRule="auto"/>
        <w:jc w:val="both"/>
        <w:rPr>
          <w:color w:val="000000"/>
          <w:sz w:val="24"/>
        </w:rPr>
      </w:pPr>
    </w:p>
    <w:p w:rsidR="00A40F9B" w:rsidRDefault="00A40F9B" w:rsidP="00A40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40F9B" w:rsidRDefault="00A40F9B" w:rsidP="00A40F9B">
      <w:pPr>
        <w:keepNext/>
        <w:spacing w:line="360" w:lineRule="auto"/>
        <w:rPr>
          <w:color w:val="000000"/>
          <w:sz w:val="24"/>
        </w:rPr>
      </w:pPr>
    </w:p>
    <w:p w:rsidR="00A40F9B" w:rsidRDefault="00A40F9B" w:rsidP="00A40F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0F9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40F9B" w:rsidRDefault="00A40F9B" w:rsidP="00A40F9B">
      <w:pPr>
        <w:spacing w:line="360" w:lineRule="auto"/>
        <w:jc w:val="both"/>
        <w:rPr>
          <w:color w:val="000000"/>
          <w:sz w:val="24"/>
        </w:rPr>
      </w:pPr>
    </w:p>
    <w:p w:rsidR="00A40F9B" w:rsidRDefault="00A40F9B" w:rsidP="00A40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0F9B" w:rsidRDefault="00A40F9B" w:rsidP="00A40F9B">
      <w:pPr>
        <w:keepNext/>
        <w:spacing w:line="360" w:lineRule="auto"/>
        <w:rPr>
          <w:color w:val="000000"/>
          <w:sz w:val="24"/>
        </w:rPr>
      </w:pPr>
    </w:p>
    <w:p w:rsidR="00A40F9B" w:rsidRPr="00A40F9B" w:rsidRDefault="00A40F9B" w:rsidP="00A40F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0F9B">
        <w:rPr>
          <w:color w:val="000000"/>
          <w:sz w:val="24"/>
          <w:szCs w:val="24"/>
        </w:rPr>
        <w:t>Zarządzenie wchodzi w życie z dniem podpisania.</w:t>
      </w:r>
    </w:p>
    <w:p w:rsidR="00A40F9B" w:rsidRDefault="00A40F9B" w:rsidP="00A40F9B">
      <w:pPr>
        <w:spacing w:line="360" w:lineRule="auto"/>
        <w:jc w:val="both"/>
        <w:rPr>
          <w:color w:val="000000"/>
          <w:sz w:val="24"/>
        </w:rPr>
      </w:pPr>
    </w:p>
    <w:p w:rsidR="00A40F9B" w:rsidRDefault="00A40F9B" w:rsidP="00A40F9B">
      <w:pPr>
        <w:spacing w:line="360" w:lineRule="auto"/>
        <w:jc w:val="both"/>
        <w:rPr>
          <w:color w:val="000000"/>
          <w:sz w:val="24"/>
        </w:rPr>
      </w:pPr>
    </w:p>
    <w:p w:rsidR="00A40F9B" w:rsidRDefault="00A40F9B" w:rsidP="00A40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0F9B" w:rsidRDefault="00A40F9B" w:rsidP="00A40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0F9B" w:rsidRPr="00A40F9B" w:rsidRDefault="00A40F9B" w:rsidP="00A40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0F9B" w:rsidRPr="00A40F9B" w:rsidSect="00A40F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9B" w:rsidRDefault="00A40F9B">
      <w:r>
        <w:separator/>
      </w:r>
    </w:p>
  </w:endnote>
  <w:endnote w:type="continuationSeparator" w:id="0">
    <w:p w:rsidR="00A40F9B" w:rsidRDefault="00A4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9B" w:rsidRDefault="00A40F9B">
      <w:r>
        <w:separator/>
      </w:r>
    </w:p>
  </w:footnote>
  <w:footnote w:type="continuationSeparator" w:id="0">
    <w:p w:rsidR="00A40F9B" w:rsidRDefault="00A4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1076/2020/P"/>
    <w:docVar w:name="Sprawa" w:val="przekazania na stan majątkowy Centrum Kształcenia Zawodowego i Ustawicznego z siedzibą przy ul. Jawornickiej 1, 61-161 Poznań, nakładów inwestycyjnych powstałych w ramach projektu pod nazwą &quot;Rozwój Infrastruktury Centrum Kształcenia Zawodowego i Ustawicznego w Poznaniu&quot;."/>
  </w:docVars>
  <w:rsids>
    <w:rsidRoot w:val="00A40F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0F9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5A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033E8-D7C4-452F-B030-990B821C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1465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2020-12-29T14:20:00Z</dcterms:created>
  <dcterms:modified xsi:type="dcterms:W3CDTF">2020-12-29T14:20:00Z</dcterms:modified>
</cp:coreProperties>
</file>